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b/>
          <w:sz w:val="21"/>
          <w:szCs w:val="21"/>
        </w:rPr>
        <w:t xml:space="preserve">CONTRATO ADMINISTRATIVO Nº </w:t>
      </w:r>
      <w:r>
        <w:rPr>
          <w:rFonts w:hint="default" w:ascii="Times New Roman" w:hAnsi="Times New Roman" w:cs="Times New Roman"/>
          <w:b/>
          <w:sz w:val="21"/>
          <w:szCs w:val="21"/>
          <w:lang w:val="pt-BR"/>
        </w:rPr>
        <w:t>292</w:t>
      </w:r>
      <w:r>
        <w:rPr>
          <w:rFonts w:hint="default" w:ascii="Times New Roman" w:hAnsi="Times New Roman" w:cs="Times New Roman"/>
          <w:b/>
          <w:sz w:val="21"/>
          <w:szCs w:val="21"/>
        </w:rPr>
        <w:t>/202</w:t>
      </w:r>
      <w:r>
        <w:rPr>
          <w:rFonts w:hint="default" w:ascii="Times New Roman" w:hAnsi="Times New Roman" w:cs="Times New Roman"/>
          <w:b/>
          <w:sz w:val="21"/>
          <w:szCs w:val="21"/>
          <w:lang w:val="pt-BR"/>
        </w:rPr>
        <w:t>2</w:t>
      </w:r>
    </w:p>
    <w:p>
      <w:p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b/>
          <w:sz w:val="21"/>
          <w:szCs w:val="21"/>
          <w:lang w:val="pt-BR"/>
        </w:rPr>
        <w:t>PROCESSO LICITATÓRIO</w:t>
      </w:r>
      <w:r>
        <w:rPr>
          <w:rFonts w:hint="default" w:ascii="Times New Roman" w:hAnsi="Times New Roman" w:cs="Times New Roman"/>
          <w:b/>
          <w:sz w:val="21"/>
          <w:szCs w:val="21"/>
        </w:rPr>
        <w:t xml:space="preserve"> N° </w:t>
      </w:r>
      <w:r>
        <w:rPr>
          <w:rFonts w:hint="default" w:ascii="Times New Roman" w:hAnsi="Times New Roman" w:cs="Times New Roman"/>
          <w:b/>
          <w:sz w:val="21"/>
          <w:szCs w:val="21"/>
          <w:lang w:val="pt-BR"/>
        </w:rPr>
        <w:t>28</w:t>
      </w:r>
      <w:r>
        <w:rPr>
          <w:rFonts w:hint="default" w:ascii="Times New Roman" w:hAnsi="Times New Roman" w:cs="Times New Roman"/>
          <w:b/>
          <w:sz w:val="21"/>
          <w:szCs w:val="21"/>
        </w:rPr>
        <w:t>/</w:t>
      </w:r>
      <w:r>
        <w:rPr>
          <w:rFonts w:hint="default" w:ascii="Times New Roman" w:hAnsi="Times New Roman" w:eastAsia="Times New Roman" w:cs="Times New Roman"/>
          <w:b/>
          <w:color w:val="auto"/>
          <w:kern w:val="0"/>
          <w:sz w:val="21"/>
          <w:szCs w:val="21"/>
          <w:lang w:val="pt-BR" w:eastAsia="pt-BR" w:bidi="ar-SA"/>
        </w:rPr>
        <w:t>2022</w:t>
      </w:r>
      <w:r>
        <w:rPr>
          <w:rFonts w:hint="default" w:ascii="Times New Roman" w:hAnsi="Times New Roman" w:cs="Times New Roman"/>
          <w:b/>
          <w:sz w:val="21"/>
          <w:szCs w:val="21"/>
        </w:rPr>
        <w:t xml:space="preserve"> </w:t>
      </w:r>
    </w:p>
    <w:p>
      <w:pPr>
        <w:rPr>
          <w:rFonts w:hint="default" w:ascii="Times New Roman" w:hAnsi="Times New Roman" w:eastAsia="Times New Roman" w:cs="Times New Roman"/>
          <w:b/>
          <w:color w:val="auto"/>
          <w:kern w:val="0"/>
          <w:sz w:val="21"/>
          <w:szCs w:val="21"/>
          <w:lang w:val="pt-BR" w:eastAsia="pt-BR" w:bidi="ar-SA"/>
        </w:rPr>
      </w:pPr>
      <w:r>
        <w:rPr>
          <w:rFonts w:hint="default" w:ascii="Times New Roman" w:hAnsi="Times New Roman" w:cs="Times New Roman"/>
          <w:b/>
          <w:sz w:val="21"/>
          <w:szCs w:val="21"/>
          <w:lang w:val="pt-BR"/>
        </w:rPr>
        <w:t>PREGÃO ELETRÔNICO</w:t>
      </w:r>
      <w:r>
        <w:rPr>
          <w:rFonts w:hint="default" w:ascii="Times New Roman" w:hAnsi="Times New Roman" w:cs="Times New Roman"/>
          <w:b/>
          <w:sz w:val="21"/>
          <w:szCs w:val="21"/>
        </w:rPr>
        <w:t xml:space="preserve"> N° </w:t>
      </w:r>
      <w:r>
        <w:rPr>
          <w:rFonts w:hint="default" w:ascii="Times New Roman" w:hAnsi="Times New Roman" w:cs="Times New Roman"/>
          <w:b/>
          <w:sz w:val="21"/>
          <w:szCs w:val="21"/>
          <w:lang w:val="pt-BR"/>
        </w:rPr>
        <w:t>16</w:t>
      </w:r>
      <w:r>
        <w:rPr>
          <w:rFonts w:hint="default" w:ascii="Times New Roman" w:hAnsi="Times New Roman" w:cs="Times New Roman"/>
          <w:b/>
          <w:sz w:val="21"/>
          <w:szCs w:val="21"/>
        </w:rPr>
        <w:t>/</w:t>
      </w:r>
      <w:r>
        <w:rPr>
          <w:rFonts w:hint="default" w:ascii="Times New Roman" w:hAnsi="Times New Roman" w:eastAsia="Times New Roman" w:cs="Times New Roman"/>
          <w:b/>
          <w:color w:val="auto"/>
          <w:kern w:val="0"/>
          <w:sz w:val="21"/>
          <w:szCs w:val="21"/>
          <w:lang w:val="pt-BR" w:eastAsia="pt-BR" w:bidi="ar-SA"/>
        </w:rPr>
        <w:t>2022</w:t>
      </w:r>
    </w:p>
    <w:p>
      <w:pPr>
        <w:ind w:firstLine="567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O M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pt-BR"/>
        </w:rPr>
        <w:t>UNICÍPIO DE SANTA BÁRBARA DO SUL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 – RS</w:t>
      </w:r>
      <w:r>
        <w:rPr>
          <w:rFonts w:hint="default" w:ascii="Times New Roman" w:hAnsi="Times New Roman" w:cs="Times New Roman"/>
          <w:sz w:val="21"/>
          <w:szCs w:val="21"/>
        </w:rPr>
        <w:t xml:space="preserve">, pessoa jurídica de direito público interno, CNPJ n. 88.496.468/0001-60, com sede na Avenida Eduardo de Brito, 101 – Centro Administrativo,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pt-BR" w:eastAsia="pt-BR" w:bidi="ar-SA"/>
        </w:rPr>
        <w:t xml:space="preserve">neste ato representado por seu Prefeito 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pt-BR" w:eastAsia="pt-BR" w:bidi="ar-SA"/>
        </w:rPr>
        <w:t>MÁRIO ROBERTO UTZIG FILHO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pt-BR" w:eastAsia="pt-BR" w:bidi="ar-SA"/>
        </w:rPr>
        <w:t xml:space="preserve">, </w:t>
      </w:r>
      <w:r>
        <w:rPr>
          <w:rFonts w:hint="default" w:ascii="Times New Roman" w:hAnsi="Times New Roman" w:cs="Times New Roman"/>
          <w:sz w:val="21"/>
          <w:szCs w:val="21"/>
          <w:lang w:val="pt-BR" w:eastAsia="pt-BR" w:bidi="ar-SA"/>
        </w:rPr>
        <w:t>inscrito no CPF sob n° 468.022.150-04</w:t>
      </w:r>
      <w:r>
        <w:rPr>
          <w:rFonts w:hint="default" w:ascii="Times New Roman" w:hAnsi="Times New Roman" w:cs="Times New Roman"/>
          <w:sz w:val="21"/>
          <w:szCs w:val="21"/>
        </w:rPr>
        <w:t>, doravante denominad</w:t>
      </w:r>
      <w:r>
        <w:rPr>
          <w:rFonts w:hint="default" w:ascii="Times New Roman" w:hAnsi="Times New Roman" w:cs="Times New Roman"/>
          <w:sz w:val="21"/>
          <w:szCs w:val="21"/>
          <w:lang w:val="pt-BR"/>
        </w:rPr>
        <w:t>o</w:t>
      </w:r>
      <w:r>
        <w:rPr>
          <w:rFonts w:hint="default" w:ascii="Times New Roman" w:hAnsi="Times New Roman" w:cs="Times New Roman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b/>
          <w:sz w:val="21"/>
          <w:szCs w:val="21"/>
        </w:rPr>
        <w:t>CONTRATANTE</w:t>
      </w:r>
      <w:r>
        <w:rPr>
          <w:rFonts w:hint="default" w:ascii="Times New Roman" w:hAnsi="Times New Roman" w:cs="Times New Roman"/>
          <w:sz w:val="21"/>
          <w:szCs w:val="21"/>
        </w:rPr>
        <w:t xml:space="preserve"> e a empresa</w:t>
      </w:r>
      <w:r>
        <w:rPr>
          <w:rFonts w:hint="default" w:ascii="Times New Roman" w:hAnsi="Times New Roman" w:cs="Times New Roman"/>
          <w:b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b/>
          <w:sz w:val="21"/>
          <w:szCs w:val="21"/>
          <w:lang w:val="pt-BR"/>
        </w:rPr>
        <w:t>MEDPLUS COMÉRCIO DE ARTIGOS MÉDICOS LTDA</w:t>
      </w:r>
      <w:r>
        <w:rPr>
          <w:rFonts w:hint="default" w:cs="Times New Roman"/>
          <w:b/>
          <w:sz w:val="21"/>
          <w:szCs w:val="21"/>
          <w:lang w:val="pt-BR"/>
        </w:rPr>
        <w:t xml:space="preserve"> - ME</w:t>
      </w:r>
      <w:r>
        <w:rPr>
          <w:rFonts w:hint="default" w:ascii="Times New Roman" w:hAnsi="Times New Roman" w:eastAsia="Times New Roman" w:cs="Times New Roman"/>
          <w:b/>
          <w:bCs/>
          <w:color w:val="auto"/>
          <w:kern w:val="0"/>
          <w:sz w:val="21"/>
          <w:szCs w:val="21"/>
          <w:lang w:val="pt-BR" w:eastAsia="pt-BR" w:bidi="ar-SA"/>
        </w:rPr>
        <w:t xml:space="preserve">, </w:t>
      </w:r>
      <w:r>
        <w:rPr>
          <w:rFonts w:hint="default" w:ascii="Times New Roman" w:hAnsi="Times New Roman" w:eastAsia="Times New Roman" w:cs="Times New Roman"/>
          <w:b w:val="0"/>
          <w:bCs w:val="0"/>
          <w:color w:val="auto"/>
          <w:kern w:val="0"/>
          <w:sz w:val="21"/>
          <w:szCs w:val="21"/>
          <w:lang w:val="pt-BR" w:eastAsia="pt-BR" w:bidi="ar-SA"/>
        </w:rPr>
        <w:t xml:space="preserve">inscrita no CNPJ nº </w:t>
      </w:r>
      <w:r>
        <w:rPr>
          <w:rFonts w:hint="default" w:ascii="Times New Roman" w:hAnsi="Times New Roman" w:cs="Times New Roman"/>
          <w:b w:val="0"/>
          <w:bCs w:val="0"/>
          <w:color w:val="auto"/>
          <w:kern w:val="0"/>
          <w:sz w:val="21"/>
          <w:szCs w:val="21"/>
          <w:lang w:val="en-US" w:eastAsia="pt-BR" w:bidi="ar-SA"/>
        </w:rPr>
        <w:t>01.706.665/0001-88</w:t>
      </w:r>
      <w:r>
        <w:rPr>
          <w:rFonts w:hint="default" w:ascii="Times New Roman" w:hAnsi="Times New Roman" w:eastAsia="Times New Roman" w:cs="Times New Roman"/>
          <w:b w:val="0"/>
          <w:bCs w:val="0"/>
          <w:color w:val="auto"/>
          <w:kern w:val="0"/>
          <w:sz w:val="21"/>
          <w:szCs w:val="21"/>
          <w:lang w:val="pt-BR" w:eastAsia="pt-BR" w:bidi="ar-SA"/>
        </w:rPr>
        <w:t xml:space="preserve">, com sede na </w:t>
      </w:r>
      <w:r>
        <w:rPr>
          <w:rFonts w:hint="default" w:ascii="Times New Roman" w:hAnsi="Times New Roman" w:cs="Times New Roman"/>
          <w:b w:val="0"/>
          <w:bCs w:val="0"/>
          <w:color w:val="auto"/>
          <w:kern w:val="0"/>
          <w:sz w:val="21"/>
          <w:szCs w:val="21"/>
          <w:lang w:val="en-US" w:eastAsia="pt-BR" w:bidi="ar-SA"/>
        </w:rPr>
        <w:t>Rua Tuiuti</w:t>
      </w:r>
      <w:r>
        <w:rPr>
          <w:rFonts w:hint="default" w:ascii="Times New Roman" w:hAnsi="Times New Roman" w:eastAsia="Times New Roman" w:cs="Times New Roman"/>
          <w:b w:val="0"/>
          <w:bCs w:val="0"/>
          <w:color w:val="auto"/>
          <w:kern w:val="0"/>
          <w:sz w:val="21"/>
          <w:szCs w:val="21"/>
          <w:lang w:val="pt-BR" w:eastAsia="pt-BR" w:bidi="ar-SA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color w:val="auto"/>
          <w:kern w:val="0"/>
          <w:sz w:val="21"/>
          <w:szCs w:val="21"/>
          <w:lang w:val="en-US" w:eastAsia="pt-BR" w:bidi="ar-SA"/>
        </w:rPr>
        <w:t>nº 1016</w:t>
      </w:r>
      <w:r>
        <w:rPr>
          <w:rFonts w:hint="default" w:ascii="Times New Roman" w:hAnsi="Times New Roman" w:eastAsia="Times New Roman" w:cs="Times New Roman"/>
          <w:b w:val="0"/>
          <w:bCs w:val="0"/>
          <w:color w:val="auto"/>
          <w:kern w:val="0"/>
          <w:sz w:val="21"/>
          <w:szCs w:val="21"/>
          <w:lang w:val="pt-BR" w:eastAsia="pt-BR" w:bidi="ar-SA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color w:val="auto"/>
          <w:kern w:val="0"/>
          <w:sz w:val="21"/>
          <w:szCs w:val="21"/>
          <w:lang w:val="en-US" w:eastAsia="pt-BR" w:bidi="ar-SA"/>
        </w:rPr>
        <w:t xml:space="preserve">Bairro Nossa Senhora de Fátima, </w:t>
      </w:r>
      <w:r>
        <w:rPr>
          <w:rFonts w:hint="default" w:ascii="Times New Roman" w:hAnsi="Times New Roman" w:eastAsia="Times New Roman" w:cs="Times New Roman"/>
          <w:b w:val="0"/>
          <w:bCs w:val="0"/>
          <w:color w:val="auto"/>
          <w:kern w:val="0"/>
          <w:sz w:val="21"/>
          <w:szCs w:val="21"/>
          <w:lang w:val="pt-BR" w:eastAsia="pt-BR" w:bidi="ar-SA"/>
        </w:rPr>
        <w:t xml:space="preserve">na </w:t>
      </w:r>
      <w:r>
        <w:rPr>
          <w:rFonts w:hint="default" w:ascii="Times New Roman" w:hAnsi="Times New Roman" w:cs="Times New Roman"/>
          <w:b w:val="0"/>
          <w:bCs w:val="0"/>
          <w:color w:val="auto"/>
          <w:kern w:val="0"/>
          <w:sz w:val="21"/>
          <w:szCs w:val="21"/>
          <w:lang w:val="en-US" w:eastAsia="pt-BR" w:bidi="ar-SA"/>
        </w:rPr>
        <w:t>C</w:t>
      </w:r>
      <w:r>
        <w:rPr>
          <w:rFonts w:hint="default" w:ascii="Times New Roman" w:hAnsi="Times New Roman" w:eastAsia="Times New Roman" w:cs="Times New Roman"/>
          <w:b w:val="0"/>
          <w:bCs w:val="0"/>
          <w:color w:val="auto"/>
          <w:kern w:val="0"/>
          <w:sz w:val="21"/>
          <w:szCs w:val="21"/>
          <w:lang w:val="pt-BR" w:eastAsia="pt-BR" w:bidi="ar-SA"/>
        </w:rPr>
        <w:t xml:space="preserve">idade de </w:t>
      </w:r>
      <w:r>
        <w:rPr>
          <w:rFonts w:hint="default" w:ascii="Times New Roman" w:hAnsi="Times New Roman" w:cs="Times New Roman"/>
          <w:b w:val="0"/>
          <w:bCs w:val="0"/>
          <w:color w:val="auto"/>
          <w:kern w:val="0"/>
          <w:sz w:val="21"/>
          <w:szCs w:val="21"/>
          <w:lang w:val="en-US" w:eastAsia="pt-BR" w:bidi="ar-SA"/>
        </w:rPr>
        <w:t>Santa Maria - RS</w:t>
      </w:r>
      <w:r>
        <w:rPr>
          <w:rFonts w:hint="default" w:ascii="Times New Roman" w:hAnsi="Times New Roman" w:eastAsia="Times New Roman" w:cs="Times New Roman"/>
          <w:b w:val="0"/>
          <w:bCs w:val="0"/>
          <w:color w:val="auto"/>
          <w:kern w:val="0"/>
          <w:sz w:val="21"/>
          <w:szCs w:val="21"/>
          <w:lang w:val="pt-BR" w:eastAsia="pt-BR" w:bidi="ar-SA"/>
        </w:rPr>
        <w:t>, CEP</w:t>
      </w:r>
      <w:r>
        <w:rPr>
          <w:rFonts w:hint="default" w:ascii="Times New Roman" w:hAnsi="Times New Roman" w:cs="Times New Roman"/>
          <w:b w:val="0"/>
          <w:bCs w:val="0"/>
          <w:color w:val="auto"/>
          <w:kern w:val="0"/>
          <w:sz w:val="21"/>
          <w:szCs w:val="21"/>
          <w:lang w:val="en-US" w:eastAsia="pt-BR" w:bidi="ar-SA"/>
        </w:rPr>
        <w:t>:</w:t>
      </w:r>
      <w:r>
        <w:rPr>
          <w:rFonts w:hint="default" w:ascii="Times New Roman" w:hAnsi="Times New Roman" w:eastAsia="Times New Roman" w:cs="Times New Roman"/>
          <w:b w:val="0"/>
          <w:bCs w:val="0"/>
          <w:color w:val="auto"/>
          <w:kern w:val="0"/>
          <w:sz w:val="21"/>
          <w:szCs w:val="21"/>
          <w:lang w:val="pt-BR" w:eastAsia="pt-BR" w:bidi="ar-SA"/>
        </w:rPr>
        <w:t xml:space="preserve"> 9</w:t>
      </w:r>
      <w:r>
        <w:rPr>
          <w:rFonts w:hint="default" w:ascii="Times New Roman" w:hAnsi="Times New Roman" w:cs="Times New Roman"/>
          <w:b w:val="0"/>
          <w:bCs w:val="0"/>
          <w:color w:val="auto"/>
          <w:kern w:val="0"/>
          <w:sz w:val="21"/>
          <w:szCs w:val="21"/>
          <w:lang w:val="en-US" w:eastAsia="pt-BR" w:bidi="ar-SA"/>
        </w:rPr>
        <w:t>7</w:t>
      </w:r>
      <w:r>
        <w:rPr>
          <w:rFonts w:hint="default" w:ascii="Times New Roman" w:hAnsi="Times New Roman" w:eastAsia="Times New Roman" w:cs="Times New Roman"/>
          <w:b w:val="0"/>
          <w:bCs w:val="0"/>
          <w:color w:val="auto"/>
          <w:kern w:val="0"/>
          <w:sz w:val="21"/>
          <w:szCs w:val="21"/>
          <w:lang w:val="pt-BR" w:eastAsia="pt-BR" w:bidi="ar-SA"/>
        </w:rPr>
        <w:t>.</w:t>
      </w:r>
      <w:r>
        <w:rPr>
          <w:rFonts w:hint="default" w:ascii="Times New Roman" w:hAnsi="Times New Roman" w:cs="Times New Roman"/>
          <w:b w:val="0"/>
          <w:bCs w:val="0"/>
          <w:color w:val="auto"/>
          <w:kern w:val="0"/>
          <w:sz w:val="21"/>
          <w:szCs w:val="21"/>
          <w:lang w:val="en-US" w:eastAsia="pt-BR" w:bidi="ar-SA"/>
        </w:rPr>
        <w:t>015</w:t>
      </w:r>
      <w:r>
        <w:rPr>
          <w:rFonts w:hint="default" w:ascii="Times New Roman" w:hAnsi="Times New Roman" w:eastAsia="Times New Roman" w:cs="Times New Roman"/>
          <w:b w:val="0"/>
          <w:bCs w:val="0"/>
          <w:color w:val="auto"/>
          <w:kern w:val="0"/>
          <w:sz w:val="21"/>
          <w:szCs w:val="21"/>
          <w:lang w:val="pt-BR" w:eastAsia="pt-BR" w:bidi="ar-SA"/>
        </w:rPr>
        <w:t>-</w:t>
      </w:r>
      <w:r>
        <w:rPr>
          <w:rFonts w:hint="default" w:ascii="Times New Roman" w:hAnsi="Times New Roman" w:cs="Times New Roman"/>
          <w:b w:val="0"/>
          <w:bCs w:val="0"/>
          <w:color w:val="auto"/>
          <w:kern w:val="0"/>
          <w:sz w:val="21"/>
          <w:szCs w:val="21"/>
          <w:lang w:val="en-US" w:eastAsia="pt-BR" w:bidi="ar-SA"/>
        </w:rPr>
        <w:t>66</w:t>
      </w:r>
      <w:r>
        <w:rPr>
          <w:rFonts w:hint="default" w:ascii="Times New Roman" w:hAnsi="Times New Roman" w:eastAsia="Times New Roman" w:cs="Times New Roman"/>
          <w:b w:val="0"/>
          <w:bCs w:val="0"/>
          <w:color w:val="auto"/>
          <w:kern w:val="0"/>
          <w:sz w:val="21"/>
          <w:szCs w:val="21"/>
          <w:lang w:val="pt-BR" w:eastAsia="pt-BR" w:bidi="ar-SA"/>
        </w:rPr>
        <w:t>0</w:t>
      </w:r>
      <w:r>
        <w:rPr>
          <w:rFonts w:hint="default" w:ascii="Times New Roman" w:hAnsi="Times New Roman" w:cs="Times New Roman"/>
          <w:sz w:val="21"/>
          <w:szCs w:val="21"/>
        </w:rPr>
        <w:t>, doravante denominada simpl</w:t>
      </w:r>
      <w:r>
        <w:rPr>
          <w:rFonts w:hint="default" w:ascii="Times New Roman" w:hAnsi="Times New Roman" w:cs="Times New Roman"/>
          <w:i w:val="0"/>
          <w:iCs w:val="0"/>
          <w:sz w:val="21"/>
          <w:szCs w:val="21"/>
        </w:rPr>
        <w:t>e</w:t>
      </w:r>
      <w:r>
        <w:rPr>
          <w:rFonts w:hint="default" w:ascii="Times New Roman" w:hAnsi="Times New Roman" w:cs="Times New Roman"/>
          <w:sz w:val="21"/>
          <w:szCs w:val="21"/>
        </w:rPr>
        <w:t xml:space="preserve">smente </w:t>
      </w:r>
      <w:r>
        <w:rPr>
          <w:rFonts w:hint="default" w:ascii="Times New Roman" w:hAnsi="Times New Roman" w:cs="Times New Roman"/>
          <w:b/>
          <w:sz w:val="21"/>
          <w:szCs w:val="21"/>
        </w:rPr>
        <w:t>CONTRATADA</w:t>
      </w:r>
      <w:r>
        <w:rPr>
          <w:rFonts w:hint="default" w:ascii="Times New Roman" w:hAnsi="Times New Roman" w:cs="Times New Roman"/>
          <w:sz w:val="21"/>
          <w:szCs w:val="21"/>
        </w:rPr>
        <w:t xml:space="preserve">, tem entre si justo e contratado, com fundamento legal no </w:t>
      </w:r>
      <w:r>
        <w:rPr>
          <w:rFonts w:hint="default" w:ascii="Times New Roman" w:hAnsi="Times New Roman" w:cs="Times New Roman"/>
          <w:sz w:val="21"/>
          <w:szCs w:val="21"/>
          <w:lang w:val="pt-BR"/>
        </w:rPr>
        <w:t>Edital de licitação</w:t>
      </w:r>
      <w:r>
        <w:rPr>
          <w:rFonts w:hint="default" w:ascii="Times New Roman" w:hAnsi="Times New Roman" w:cs="Times New Roman"/>
          <w:sz w:val="21"/>
          <w:szCs w:val="21"/>
        </w:rPr>
        <w:t xml:space="preserve"> em epígrafe e com inteira sujeição a Lei Federal n. 8.666/93 e alterações para fornecimento do objeto previsto na Cláusula Primeira, mediante cláusulas e condições a seguir expostas:</w:t>
      </w:r>
    </w:p>
    <w:p>
      <w:pPr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b/>
          <w:sz w:val="21"/>
          <w:szCs w:val="21"/>
        </w:rPr>
        <w:t>CLÁUSULA PRIMEIRA - DO OBJETO</w:t>
      </w:r>
    </w:p>
    <w:p>
      <w:pPr>
        <w:ind w:firstLine="567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O objeto do presente contrato é</w:t>
      </w:r>
      <w:r>
        <w:rPr>
          <w:rFonts w:hint="default" w:ascii="Times New Roman" w:hAnsi="Times New Roman" w:cs="Times New Roman"/>
          <w:sz w:val="21"/>
          <w:szCs w:val="21"/>
          <w:lang w:val="en-US"/>
        </w:rPr>
        <w:t xml:space="preserve"> a</w:t>
      </w:r>
      <w:r>
        <w:rPr>
          <w:rFonts w:hint="default" w:ascii="Times New Roman" w:hAnsi="Times New Roman" w:cs="Times New Roman"/>
          <w:sz w:val="21"/>
          <w:szCs w:val="21"/>
          <w:lang w:val="pt-BR"/>
        </w:rPr>
        <w:t xml:space="preserve"> aquisição de materiais diversos, destinados aos pacientes do SUS (Sistema Único de Sáude) das UBS (Unidades Básicas de Saúde) do Município</w:t>
      </w:r>
      <w:r>
        <w:rPr>
          <w:rFonts w:hint="default" w:ascii="Times New Roman" w:hAnsi="Times New Roman" w:cs="Times New Roman"/>
          <w:color w:val="auto"/>
          <w:kern w:val="0"/>
          <w:sz w:val="21"/>
          <w:szCs w:val="21"/>
          <w:lang w:val="en-US" w:eastAsia="pt-BR" w:bidi="ar-SA"/>
        </w:rPr>
        <w:t>, d</w:t>
      </w:r>
      <w:r>
        <w:rPr>
          <w:rFonts w:hint="default" w:ascii="Times New Roman" w:hAnsi="Times New Roman" w:cs="Times New Roman"/>
          <w:sz w:val="21"/>
          <w:szCs w:val="21"/>
        </w:rPr>
        <w:t>e acordo com as especificações detalhadas encontradas nos anexos do edital (proposta financeira e termo de referência) em consonância com a proposta vencedora, bem como de acordo com a not</w:t>
      </w:r>
      <w:r>
        <w:rPr>
          <w:rFonts w:hint="default" w:ascii="Times New Roman" w:hAnsi="Times New Roman" w:cs="Times New Roman"/>
          <w:sz w:val="21"/>
          <w:szCs w:val="21"/>
          <w:lang w:val="pt-BR"/>
        </w:rPr>
        <w:t>a</w:t>
      </w:r>
      <w:r>
        <w:rPr>
          <w:rFonts w:hint="default" w:ascii="Times New Roman" w:hAnsi="Times New Roman" w:cs="Times New Roman"/>
          <w:sz w:val="21"/>
          <w:szCs w:val="21"/>
        </w:rPr>
        <w:t xml:space="preserve"> de empenho n</w:t>
      </w:r>
      <w:r>
        <w:rPr>
          <w:rFonts w:hint="default" w:ascii="Times New Roman" w:hAnsi="Times New Roman" w:cs="Times New Roman"/>
          <w:sz w:val="21"/>
          <w:szCs w:val="21"/>
          <w:lang w:val="en-US"/>
        </w:rPr>
        <w:t xml:space="preserve">° </w:t>
      </w:r>
      <w:r>
        <w:rPr>
          <w:rFonts w:hint="default" w:ascii="Times New Roman" w:hAnsi="Times New Roman" w:cs="Times New Roman"/>
          <w:sz w:val="21"/>
          <w:szCs w:val="21"/>
          <w:lang w:val="pt-BR"/>
        </w:rPr>
        <w:t xml:space="preserve">7829 do ano de </w:t>
      </w:r>
      <w:r>
        <w:rPr>
          <w:rFonts w:hint="default" w:ascii="Times New Roman" w:hAnsi="Times New Roman" w:cs="Times New Roman"/>
          <w:sz w:val="21"/>
          <w:szCs w:val="21"/>
        </w:rPr>
        <w:t>202</w:t>
      </w:r>
      <w:r>
        <w:rPr>
          <w:rFonts w:hint="default" w:ascii="Times New Roman" w:hAnsi="Times New Roman" w:cs="Times New Roman"/>
          <w:sz w:val="21"/>
          <w:szCs w:val="21"/>
          <w:lang w:val="pt-BR"/>
        </w:rPr>
        <w:t>2</w:t>
      </w:r>
      <w:r>
        <w:rPr>
          <w:rFonts w:hint="default" w:ascii="Times New Roman" w:hAnsi="Times New Roman" w:cs="Times New Roman"/>
          <w:sz w:val="21"/>
          <w:szCs w:val="21"/>
        </w:rPr>
        <w:t xml:space="preserve"> (anexa à via do departamento jurídico e disponível no setor de empenhos).</w:t>
      </w:r>
    </w:p>
    <w:p>
      <w:pPr>
        <w:ind w:firstLine="567"/>
        <w:jc w:val="both"/>
        <w:rPr>
          <w:rFonts w:hint="default" w:ascii="Times New Roman" w:hAnsi="Times New Roman" w:cs="Times New Roman"/>
          <w:sz w:val="21"/>
          <w:szCs w:val="21"/>
        </w:rPr>
      </w:pPr>
    </w:p>
    <w:tbl>
      <w:tblPr>
        <w:tblStyle w:val="4"/>
        <w:tblW w:w="947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95"/>
        <w:gridCol w:w="3683"/>
        <w:gridCol w:w="1467"/>
        <w:gridCol w:w="1550"/>
        <w:gridCol w:w="2083"/>
      </w:tblGrid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63" w:hRule="atLeast"/>
        </w:trPr>
        <w:tc>
          <w:tcPr>
            <w:tcW w:w="695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7"/>
              <w:widowControl w:val="0"/>
              <w:spacing w:before="0" w:after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1"/>
                <w:szCs w:val="21"/>
                <w:highlight w:val="none"/>
              </w:rPr>
              <w:t>Item</w:t>
            </w:r>
          </w:p>
        </w:tc>
        <w:tc>
          <w:tcPr>
            <w:tcW w:w="3683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7"/>
              <w:widowControl w:val="0"/>
              <w:spacing w:before="0" w:after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1"/>
                <w:szCs w:val="21"/>
                <w:highlight w:val="none"/>
              </w:rPr>
              <w:t>Descrição</w:t>
            </w:r>
          </w:p>
        </w:tc>
        <w:tc>
          <w:tcPr>
            <w:tcW w:w="1467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7"/>
              <w:widowControl w:val="0"/>
              <w:spacing w:before="0" w:after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1"/>
                <w:szCs w:val="21"/>
                <w:highlight w:val="none"/>
              </w:rPr>
              <w:t>Quantidade</w:t>
            </w:r>
          </w:p>
        </w:tc>
        <w:tc>
          <w:tcPr>
            <w:tcW w:w="1550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</w:tcPr>
          <w:p>
            <w:pPr>
              <w:pStyle w:val="37"/>
              <w:widowControl w:val="0"/>
              <w:spacing w:before="0" w:after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1"/>
                <w:szCs w:val="21"/>
                <w:highlight w:val="none"/>
                <w:lang w:val="pt-BR"/>
              </w:rPr>
              <w:t>Valor Unitário</w:t>
            </w:r>
          </w:p>
        </w:tc>
        <w:tc>
          <w:tcPr>
            <w:tcW w:w="2083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</w:tcPr>
          <w:p>
            <w:pPr>
              <w:pStyle w:val="37"/>
              <w:widowControl w:val="0"/>
              <w:spacing w:before="0" w:after="0"/>
              <w:jc w:val="center"/>
              <w:rPr>
                <w:rFonts w:hint="default" w:ascii="Times New Roman" w:hAnsi="Times New Roman" w:eastAsia="SimSun" w:cs="Times New Roman"/>
                <w:b/>
                <w:bCs/>
                <w:kern w:val="0"/>
                <w:sz w:val="21"/>
                <w:szCs w:val="21"/>
                <w:highlight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1"/>
                <w:szCs w:val="21"/>
                <w:highlight w:val="none"/>
              </w:rPr>
              <w:t xml:space="preserve">Valor </w:t>
            </w: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1"/>
                <w:szCs w:val="21"/>
                <w:highlight w:val="none"/>
                <w:lang w:val="pt-BR"/>
              </w:rPr>
              <w:t>t</w:t>
            </w: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1"/>
                <w:szCs w:val="21"/>
                <w:highlight w:val="none"/>
              </w:rPr>
              <w:t>otal</w:t>
            </w: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1"/>
                <w:szCs w:val="21"/>
                <w:highlight w:val="none"/>
                <w:lang w:val="pt-BR"/>
              </w:rPr>
              <w:t xml:space="preserve"> por item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74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7"/>
              <w:widowControl w:val="0"/>
              <w:spacing w:before="0" w:after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  <w:lang w:val="pt-BR"/>
              </w:rPr>
              <w:t>1</w:t>
            </w:r>
          </w:p>
        </w:tc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7"/>
              <w:widowControl w:val="0"/>
              <w:spacing w:before="0" w:after="0"/>
              <w:jc w:val="both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pt-BR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pt-BR" w:bidi="ar-SA"/>
              </w:rPr>
              <w:t>Álcool 92,8 INPM - embalagem 1L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7"/>
              <w:widowControl w:val="0"/>
              <w:spacing w:before="0" w:after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  <w:lang w:val="pt-BR"/>
              </w:rPr>
              <w:t>20 litros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</w:tcPr>
          <w:p>
            <w:pPr>
              <w:pStyle w:val="37"/>
              <w:widowControl w:val="0"/>
              <w:spacing w:before="0" w:after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</w:rPr>
              <w:t xml:space="preserve">R$ </w:t>
            </w:r>
            <w:r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  <w:lang w:val="pt-BR"/>
              </w:rPr>
              <w:t>12,89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</w:tcPr>
          <w:p>
            <w:pPr>
              <w:pStyle w:val="37"/>
              <w:widowControl w:val="0"/>
              <w:spacing w:before="0" w:after="0"/>
              <w:jc w:val="center"/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</w:rPr>
              <w:t xml:space="preserve">R$ </w:t>
            </w:r>
            <w:r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  <w:lang w:val="pt-BR"/>
              </w:rPr>
              <w:t>257,80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65" w:hRule="atLeast"/>
        </w:trPr>
        <w:tc>
          <w:tcPr>
            <w:tcW w:w="69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7"/>
              <w:widowControl w:val="0"/>
              <w:spacing w:before="0" w:after="0"/>
              <w:jc w:val="center"/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  <w:lang w:val="pt-BR"/>
              </w:rPr>
              <w:t>2</w:t>
            </w:r>
          </w:p>
        </w:tc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7"/>
              <w:widowControl w:val="0"/>
              <w:spacing w:before="0" w:after="0"/>
              <w:jc w:val="both"/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  <w:lang w:val="pt-BR"/>
              </w:rPr>
              <w:t>Bandagem Bota de Una 10,2X9, 14M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7"/>
              <w:widowControl w:val="0"/>
              <w:spacing w:before="0" w:after="0"/>
              <w:jc w:val="center"/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  <w:lang w:val="pt-BR"/>
              </w:rPr>
              <w:t>200 unidades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</w:tcPr>
          <w:p>
            <w:pPr>
              <w:pStyle w:val="37"/>
              <w:widowControl w:val="0"/>
              <w:spacing w:before="0" w:after="0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pt-BR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</w:rPr>
              <w:t xml:space="preserve">R$ </w:t>
            </w:r>
            <w:r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  <w:lang w:val="pt-BR"/>
              </w:rPr>
              <w:t>29,99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</w:tcPr>
          <w:p>
            <w:pPr>
              <w:pStyle w:val="37"/>
              <w:widowControl w:val="0"/>
              <w:spacing w:before="0" w:after="0"/>
              <w:jc w:val="center"/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</w:rPr>
              <w:t xml:space="preserve">R$ </w:t>
            </w:r>
            <w:r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  <w:lang w:val="pt-BR"/>
              </w:rPr>
              <w:t>5.998,00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65" w:hRule="atLeast"/>
        </w:trPr>
        <w:tc>
          <w:tcPr>
            <w:tcW w:w="69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7"/>
              <w:widowControl w:val="0"/>
              <w:spacing w:before="0" w:after="0"/>
              <w:jc w:val="center"/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  <w:lang w:val="pt-BR"/>
              </w:rPr>
              <w:t>3</w:t>
            </w:r>
          </w:p>
        </w:tc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7"/>
              <w:widowControl w:val="0"/>
              <w:spacing w:before="0" w:after="0"/>
              <w:jc w:val="both"/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  <w:lang w:val="pt-BR"/>
              </w:rPr>
              <w:t>Cuba Redonda para assepsia 9cm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7"/>
              <w:widowControl w:val="0"/>
              <w:spacing w:before="0" w:after="0"/>
              <w:jc w:val="center"/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  <w:lang w:val="pt-BR"/>
              </w:rPr>
              <w:t>20 unidades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</w:tcPr>
          <w:p>
            <w:pPr>
              <w:pStyle w:val="37"/>
              <w:widowControl w:val="0"/>
              <w:spacing w:before="0" w:after="0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pt-BR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</w:rPr>
              <w:t xml:space="preserve">R$ </w:t>
            </w:r>
            <w:r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  <w:lang w:val="pt-BR"/>
              </w:rPr>
              <w:t>21,30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</w:tcPr>
          <w:p>
            <w:pPr>
              <w:pStyle w:val="37"/>
              <w:widowControl w:val="0"/>
              <w:spacing w:before="0" w:after="0"/>
              <w:jc w:val="center"/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</w:rPr>
              <w:t xml:space="preserve">R$ </w:t>
            </w:r>
            <w:r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  <w:lang w:val="pt-BR"/>
              </w:rPr>
              <w:t>426,00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65" w:hRule="atLeast"/>
        </w:trPr>
        <w:tc>
          <w:tcPr>
            <w:tcW w:w="69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7"/>
              <w:widowControl w:val="0"/>
              <w:spacing w:before="0" w:after="0"/>
              <w:jc w:val="center"/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  <w:lang w:val="pt-BR"/>
              </w:rPr>
              <w:t>4</w:t>
            </w:r>
          </w:p>
        </w:tc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7"/>
              <w:widowControl w:val="0"/>
              <w:spacing w:before="0" w:after="0"/>
              <w:jc w:val="both"/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  <w:lang w:val="pt-BR"/>
              </w:rPr>
              <w:t>Gel Condutor de 01kg (ultrassom e tens fes) - unidades de 01kg cada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7"/>
              <w:widowControl w:val="0"/>
              <w:spacing w:before="0" w:after="0"/>
              <w:jc w:val="center"/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  <w:lang w:val="pt-BR"/>
              </w:rPr>
              <w:t>03 kg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</w:tcPr>
          <w:p>
            <w:pPr>
              <w:pStyle w:val="37"/>
              <w:widowControl w:val="0"/>
              <w:spacing w:before="0" w:after="0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pt-BR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</w:rPr>
              <w:t xml:space="preserve">R$ </w:t>
            </w:r>
            <w:r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  <w:lang w:val="pt-BR"/>
              </w:rPr>
              <w:t>14,99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</w:tcPr>
          <w:p>
            <w:pPr>
              <w:pStyle w:val="37"/>
              <w:widowControl w:val="0"/>
              <w:spacing w:before="0" w:after="0"/>
              <w:jc w:val="center"/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</w:rPr>
              <w:t xml:space="preserve">R$ </w:t>
            </w:r>
            <w:r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  <w:lang w:val="pt-BR"/>
              </w:rPr>
              <w:t>44,97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65" w:hRule="atLeast"/>
        </w:trPr>
        <w:tc>
          <w:tcPr>
            <w:tcW w:w="69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7"/>
              <w:widowControl w:val="0"/>
              <w:spacing w:before="0" w:after="0"/>
              <w:jc w:val="center"/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  <w:lang w:val="pt-BR"/>
              </w:rPr>
              <w:t>5</w:t>
            </w:r>
          </w:p>
        </w:tc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7"/>
              <w:widowControl w:val="0"/>
              <w:spacing w:before="0" w:after="0"/>
              <w:jc w:val="both"/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  <w:lang w:val="pt-BR"/>
              </w:rPr>
              <w:t>Gel Condutor para meios de contato e ultrassom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7"/>
              <w:widowControl w:val="0"/>
              <w:spacing w:before="0" w:after="0"/>
              <w:jc w:val="center"/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yellow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  <w:lang w:val="pt-BR"/>
              </w:rPr>
              <w:t>30 bolsas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</w:tcPr>
          <w:p>
            <w:pPr>
              <w:pStyle w:val="37"/>
              <w:widowControl w:val="0"/>
              <w:spacing w:before="0" w:after="0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pt-BR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</w:rPr>
              <w:t xml:space="preserve">R$ </w:t>
            </w:r>
            <w:r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  <w:lang w:val="pt-BR"/>
              </w:rPr>
              <w:t>6,00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</w:tcPr>
          <w:p>
            <w:pPr>
              <w:pStyle w:val="37"/>
              <w:widowControl w:val="0"/>
              <w:spacing w:before="0" w:after="0"/>
              <w:jc w:val="center"/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</w:rPr>
              <w:t xml:space="preserve">R$ </w:t>
            </w:r>
            <w:r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  <w:lang w:val="pt-BR"/>
              </w:rPr>
              <w:t>180,00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65" w:hRule="atLeast"/>
        </w:trPr>
        <w:tc>
          <w:tcPr>
            <w:tcW w:w="69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7"/>
              <w:widowControl w:val="0"/>
              <w:spacing w:before="0" w:after="0"/>
              <w:jc w:val="center"/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  <w:lang w:val="pt-BR"/>
              </w:rPr>
              <w:t>6</w:t>
            </w:r>
          </w:p>
        </w:tc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7"/>
              <w:widowControl w:val="0"/>
              <w:spacing w:before="0" w:after="0"/>
              <w:jc w:val="both"/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  <w:lang w:val="pt-BR"/>
              </w:rPr>
              <w:t>Hastes Flexíveis, caixa com 75 unidades cada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7"/>
              <w:widowControl w:val="0"/>
              <w:spacing w:before="0" w:after="0"/>
              <w:jc w:val="center"/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  <w:lang w:val="pt-BR"/>
              </w:rPr>
              <w:t>50 caixas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</w:tcPr>
          <w:p>
            <w:pPr>
              <w:pStyle w:val="37"/>
              <w:widowControl w:val="0"/>
              <w:spacing w:before="0" w:after="0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pt-BR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</w:rPr>
              <w:t xml:space="preserve">R$ </w:t>
            </w:r>
            <w:r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  <w:lang w:val="pt-BR"/>
              </w:rPr>
              <w:t>2,49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</w:tcPr>
          <w:p>
            <w:pPr>
              <w:pStyle w:val="37"/>
              <w:widowControl w:val="0"/>
              <w:spacing w:before="0" w:after="0"/>
              <w:jc w:val="center"/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</w:rPr>
              <w:t xml:space="preserve">R$ </w:t>
            </w:r>
            <w:r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  <w:lang w:val="pt-BR"/>
              </w:rPr>
              <w:t>124,50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65" w:hRule="atLeast"/>
        </w:trPr>
        <w:tc>
          <w:tcPr>
            <w:tcW w:w="69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7"/>
              <w:widowControl w:val="0"/>
              <w:spacing w:before="0" w:after="0"/>
              <w:jc w:val="center"/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  <w:lang w:val="pt-BR"/>
              </w:rPr>
              <w:t>7</w:t>
            </w:r>
          </w:p>
        </w:tc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7"/>
              <w:widowControl w:val="0"/>
              <w:spacing w:before="0" w:after="0"/>
              <w:jc w:val="both"/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  <w:lang w:val="pt-BR"/>
              </w:rPr>
              <w:t>Lençol Descartável TNT com elástico</w:t>
            </w:r>
            <w:r>
              <w:rPr>
                <w:rFonts w:hint="default" w:eastAsia="SimSun" w:cs="Times New Roman"/>
                <w:kern w:val="0"/>
                <w:sz w:val="21"/>
                <w:szCs w:val="21"/>
                <w:highlight w:val="none"/>
                <w:lang w:val="pt-BR"/>
              </w:rPr>
              <w:t xml:space="preserve"> 2X0,90cm , pacote com 10 unidades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7"/>
              <w:widowControl w:val="0"/>
              <w:spacing w:before="0" w:after="0"/>
              <w:jc w:val="center"/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  <w:lang w:val="pt-BR"/>
              </w:rPr>
              <w:t>10 pacotes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</w:tcPr>
          <w:p>
            <w:pPr>
              <w:pStyle w:val="37"/>
              <w:widowControl w:val="0"/>
              <w:spacing w:before="0" w:after="0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pt-BR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</w:rPr>
              <w:t xml:space="preserve">R$ </w:t>
            </w:r>
            <w:r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  <w:lang w:val="pt-BR"/>
              </w:rPr>
              <w:t>12,40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</w:tcPr>
          <w:p>
            <w:pPr>
              <w:pStyle w:val="37"/>
              <w:widowControl w:val="0"/>
              <w:spacing w:before="0" w:after="0"/>
              <w:jc w:val="center"/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</w:rPr>
              <w:t xml:space="preserve">R$ </w:t>
            </w:r>
            <w:r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  <w:lang w:val="pt-BR"/>
              </w:rPr>
              <w:t>124,00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65" w:hRule="atLeast"/>
        </w:trPr>
        <w:tc>
          <w:tcPr>
            <w:tcW w:w="69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7"/>
              <w:widowControl w:val="0"/>
              <w:spacing w:before="0" w:after="0"/>
              <w:jc w:val="center"/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  <w:lang w:val="pt-BR"/>
              </w:rPr>
              <w:t>8</w:t>
            </w:r>
          </w:p>
        </w:tc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7"/>
              <w:widowControl w:val="0"/>
              <w:spacing w:before="0" w:after="0"/>
              <w:jc w:val="both"/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  <w:lang w:val="pt-BR"/>
              </w:rPr>
              <w:t>Máscara de Hudson</w:t>
            </w:r>
            <w:r>
              <w:rPr>
                <w:rFonts w:hint="default" w:eastAsia="SimSun" w:cs="Times New Roman"/>
                <w:kern w:val="0"/>
                <w:sz w:val="21"/>
                <w:szCs w:val="21"/>
                <w:highlight w:val="none"/>
                <w:lang w:val="pt-BR"/>
              </w:rPr>
              <w:t>, alta concentração de oxigênio, confeccionada em vinil macio e transparente, permite terapia com até 100% de oxigênio, no tamanho adulto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7"/>
              <w:widowControl w:val="0"/>
              <w:spacing w:before="0" w:after="0"/>
              <w:jc w:val="center"/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  <w:lang w:val="pt-BR"/>
              </w:rPr>
              <w:t>05 unidades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</w:tcPr>
          <w:p>
            <w:pPr>
              <w:pStyle w:val="37"/>
              <w:widowControl w:val="0"/>
              <w:spacing w:before="0" w:after="0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pt-BR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</w:rPr>
              <w:t xml:space="preserve">R$ </w:t>
            </w:r>
            <w:r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  <w:lang w:val="pt-BR"/>
              </w:rPr>
              <w:t>13,84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</w:tcPr>
          <w:p>
            <w:pPr>
              <w:pStyle w:val="37"/>
              <w:widowControl w:val="0"/>
              <w:spacing w:before="0" w:after="0"/>
              <w:jc w:val="center"/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</w:rPr>
              <w:t xml:space="preserve">R$ </w:t>
            </w:r>
            <w:r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  <w:lang w:val="pt-BR"/>
              </w:rPr>
              <w:t>69,20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65" w:hRule="atLeast"/>
        </w:trPr>
        <w:tc>
          <w:tcPr>
            <w:tcW w:w="69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7"/>
              <w:widowControl w:val="0"/>
              <w:spacing w:before="0" w:after="0"/>
              <w:jc w:val="center"/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  <w:lang w:val="pt-BR"/>
              </w:rPr>
              <w:t>9</w:t>
            </w:r>
          </w:p>
        </w:tc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7"/>
              <w:widowControl w:val="0"/>
              <w:spacing w:before="0" w:after="0"/>
              <w:jc w:val="both"/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  <w:lang w:val="pt-BR"/>
              </w:rPr>
              <w:t>Pinças Anatômicas NR 12</w:t>
            </w:r>
            <w:r>
              <w:rPr>
                <w:rFonts w:hint="default" w:eastAsia="SimSun" w:cs="Times New Roman"/>
                <w:kern w:val="0"/>
                <w:sz w:val="21"/>
                <w:szCs w:val="21"/>
                <w:highlight w:val="none"/>
                <w:lang w:val="pt-BR"/>
              </w:rPr>
              <w:t>, dente de raton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7"/>
              <w:widowControl w:val="0"/>
              <w:spacing w:before="0" w:after="0"/>
              <w:jc w:val="center"/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  <w:lang w:val="pt-BR"/>
              </w:rPr>
              <w:t>20 unidades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</w:tcPr>
          <w:p>
            <w:pPr>
              <w:pStyle w:val="37"/>
              <w:widowControl w:val="0"/>
              <w:spacing w:before="0" w:after="0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pt-BR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</w:rPr>
              <w:t xml:space="preserve">R$ </w:t>
            </w:r>
            <w:r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  <w:lang w:val="pt-BR"/>
              </w:rPr>
              <w:t>11,20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</w:tcPr>
          <w:p>
            <w:pPr>
              <w:pStyle w:val="37"/>
              <w:widowControl w:val="0"/>
              <w:spacing w:before="0" w:after="0"/>
              <w:jc w:val="center"/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</w:rPr>
              <w:t xml:space="preserve">R$ </w:t>
            </w:r>
            <w:r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  <w:lang w:val="pt-BR"/>
              </w:rPr>
              <w:t>224,00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65" w:hRule="atLeast"/>
        </w:trPr>
        <w:tc>
          <w:tcPr>
            <w:tcW w:w="69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7"/>
              <w:widowControl w:val="0"/>
              <w:spacing w:before="0" w:after="0"/>
              <w:jc w:val="center"/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  <w:lang w:val="pt-BR"/>
              </w:rPr>
              <w:t>10</w:t>
            </w:r>
          </w:p>
        </w:tc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7"/>
              <w:widowControl w:val="0"/>
              <w:spacing w:before="0" w:after="0"/>
              <w:jc w:val="both"/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  <w:lang w:val="pt-BR"/>
              </w:rPr>
              <w:t>Pinças Anatômicas Dissecação reta 12cm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7"/>
              <w:widowControl w:val="0"/>
              <w:spacing w:before="0" w:after="0"/>
              <w:jc w:val="center"/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  <w:lang w:val="pt-BR"/>
              </w:rPr>
              <w:t>30 unidades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</w:tcPr>
          <w:p>
            <w:pPr>
              <w:pStyle w:val="37"/>
              <w:widowControl w:val="0"/>
              <w:spacing w:before="0" w:after="0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pt-BR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</w:rPr>
              <w:t xml:space="preserve">R$ </w:t>
            </w:r>
            <w:r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  <w:lang w:val="pt-BR"/>
              </w:rPr>
              <w:t>11,20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</w:tcPr>
          <w:p>
            <w:pPr>
              <w:pStyle w:val="37"/>
              <w:widowControl w:val="0"/>
              <w:spacing w:before="0" w:after="0"/>
              <w:jc w:val="center"/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</w:rPr>
              <w:t xml:space="preserve">R$ </w:t>
            </w:r>
            <w:r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  <w:lang w:val="pt-BR"/>
              </w:rPr>
              <w:t>336,00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65" w:hRule="atLeast"/>
        </w:trPr>
        <w:tc>
          <w:tcPr>
            <w:tcW w:w="69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7"/>
              <w:widowControl w:val="0"/>
              <w:spacing w:before="0" w:after="0"/>
              <w:jc w:val="center"/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  <w:lang w:val="pt-BR"/>
              </w:rPr>
              <w:t>11</w:t>
            </w:r>
          </w:p>
        </w:tc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7"/>
              <w:widowControl w:val="0"/>
              <w:spacing w:before="0" w:after="0"/>
              <w:jc w:val="both"/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  <w:lang w:val="pt-BR"/>
              </w:rPr>
              <w:t>Porta Agulhas Mayo Hegar 16cm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7"/>
              <w:widowControl w:val="0"/>
              <w:spacing w:before="0" w:after="0"/>
              <w:jc w:val="center"/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  <w:lang w:val="pt-BR"/>
              </w:rPr>
              <w:t>15 unidades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</w:tcPr>
          <w:p>
            <w:pPr>
              <w:pStyle w:val="37"/>
              <w:widowControl w:val="0"/>
              <w:spacing w:before="0" w:after="0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pt-BR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</w:rPr>
              <w:t xml:space="preserve">R$ </w:t>
            </w:r>
            <w:r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  <w:lang w:val="pt-BR"/>
              </w:rPr>
              <w:t>25,97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</w:tcPr>
          <w:p>
            <w:pPr>
              <w:pStyle w:val="37"/>
              <w:widowControl w:val="0"/>
              <w:spacing w:before="0" w:after="0"/>
              <w:jc w:val="center"/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</w:rPr>
              <w:t xml:space="preserve">R$ </w:t>
            </w:r>
            <w:r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  <w:lang w:val="pt-BR"/>
              </w:rPr>
              <w:t>389,55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65" w:hRule="atLeast"/>
        </w:trPr>
        <w:tc>
          <w:tcPr>
            <w:tcW w:w="69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7"/>
              <w:widowControl w:val="0"/>
              <w:spacing w:before="0" w:after="0"/>
              <w:jc w:val="center"/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  <w:lang w:val="pt-BR"/>
              </w:rPr>
              <w:t>12</w:t>
            </w:r>
          </w:p>
        </w:tc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7"/>
              <w:widowControl w:val="0"/>
              <w:spacing w:before="0" w:after="0"/>
              <w:jc w:val="both"/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  <w:lang w:val="pt-BR"/>
              </w:rPr>
              <w:t>Saco para Lixo Contaminado 50l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7"/>
              <w:widowControl w:val="0"/>
              <w:spacing w:before="0" w:after="0"/>
              <w:jc w:val="center"/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  <w:lang w:val="pt-BR"/>
              </w:rPr>
              <w:t>2.000 unidades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</w:tcPr>
          <w:p>
            <w:pPr>
              <w:pStyle w:val="37"/>
              <w:widowControl w:val="0"/>
              <w:spacing w:before="0" w:after="0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pt-BR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</w:rPr>
              <w:t xml:space="preserve">R$ </w:t>
            </w:r>
            <w:r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  <w:lang w:val="pt-BR"/>
              </w:rPr>
              <w:t>0,45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</w:tcPr>
          <w:p>
            <w:pPr>
              <w:pStyle w:val="37"/>
              <w:widowControl w:val="0"/>
              <w:spacing w:before="0" w:after="0"/>
              <w:jc w:val="center"/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</w:rPr>
              <w:t xml:space="preserve">R$ </w:t>
            </w:r>
            <w:r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  <w:lang w:val="pt-BR"/>
              </w:rPr>
              <w:t>900,00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65" w:hRule="atLeast"/>
        </w:trPr>
        <w:tc>
          <w:tcPr>
            <w:tcW w:w="69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7"/>
              <w:widowControl w:val="0"/>
              <w:spacing w:before="0" w:after="0"/>
              <w:jc w:val="center"/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  <w:lang w:val="pt-BR"/>
              </w:rPr>
              <w:t>13</w:t>
            </w:r>
          </w:p>
        </w:tc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7"/>
              <w:widowControl w:val="0"/>
              <w:spacing w:before="0" w:after="0"/>
              <w:jc w:val="both"/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  <w:lang w:val="pt-BR"/>
              </w:rPr>
              <w:t>Tubo de Silicone para oxigênio 6X10mm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7"/>
              <w:widowControl w:val="0"/>
              <w:spacing w:before="0" w:after="0"/>
              <w:jc w:val="center"/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  <w:lang w:val="pt-BR"/>
              </w:rPr>
              <w:t>01 unidade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</w:tcPr>
          <w:p>
            <w:pPr>
              <w:pStyle w:val="37"/>
              <w:widowControl w:val="0"/>
              <w:spacing w:before="0" w:after="0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pt-BR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</w:rPr>
              <w:t xml:space="preserve">R$ </w:t>
            </w:r>
            <w:r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  <w:lang w:val="pt-BR"/>
              </w:rPr>
              <w:t>374,00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</w:tcPr>
          <w:p>
            <w:pPr>
              <w:pStyle w:val="37"/>
              <w:widowControl w:val="0"/>
              <w:spacing w:before="0" w:after="0"/>
              <w:jc w:val="center"/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</w:rPr>
              <w:t xml:space="preserve">R$ </w:t>
            </w:r>
            <w:r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  <w:lang w:val="pt-BR"/>
              </w:rPr>
              <w:t>374,00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65" w:hRule="atLeast"/>
        </w:trPr>
        <w:tc>
          <w:tcPr>
            <w:tcW w:w="69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7"/>
              <w:widowControl w:val="0"/>
              <w:spacing w:before="0" w:after="0"/>
              <w:jc w:val="center"/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  <w:lang w:val="pt-BR"/>
              </w:rPr>
              <w:t>14</w:t>
            </w:r>
          </w:p>
        </w:tc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7"/>
              <w:widowControl w:val="0"/>
              <w:spacing w:before="0" w:after="0"/>
              <w:jc w:val="both"/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  <w:lang w:val="pt-BR"/>
              </w:rPr>
              <w:t>Xilocaína sem vaso constritor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7"/>
              <w:widowControl w:val="0"/>
              <w:spacing w:before="0" w:after="0"/>
              <w:jc w:val="center"/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  <w:lang w:val="pt-BR"/>
              </w:rPr>
              <w:t>15 unidades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</w:tcPr>
          <w:p>
            <w:pPr>
              <w:pStyle w:val="37"/>
              <w:widowControl w:val="0"/>
              <w:spacing w:before="0" w:after="0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pt-BR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</w:rPr>
              <w:t xml:space="preserve">R$ </w:t>
            </w:r>
            <w:r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  <w:lang w:val="pt-BR"/>
              </w:rPr>
              <w:t>20,00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</w:tcPr>
          <w:p>
            <w:pPr>
              <w:pStyle w:val="37"/>
              <w:widowControl w:val="0"/>
              <w:spacing w:before="0" w:after="0"/>
              <w:jc w:val="center"/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</w:rPr>
              <w:t xml:space="preserve">R$ </w:t>
            </w:r>
            <w:r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  <w:lang w:val="pt-BR"/>
              </w:rPr>
              <w:t>300,00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65" w:hRule="atLeast"/>
        </w:trPr>
        <w:tc>
          <w:tcPr>
            <w:tcW w:w="695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</w:tcPr>
          <w:p>
            <w:pPr>
              <w:pStyle w:val="37"/>
              <w:widowControl w:val="0"/>
              <w:spacing w:before="0" w:after="0"/>
              <w:jc w:val="center"/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</w:rPr>
              <w:t>-</w:t>
            </w:r>
          </w:p>
        </w:tc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</w:tcPr>
          <w:p>
            <w:pPr>
              <w:pStyle w:val="37"/>
              <w:widowControl w:val="0"/>
              <w:spacing w:before="0" w:after="0"/>
              <w:jc w:val="center"/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</w:rPr>
              <w:t>-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</w:tcPr>
          <w:p>
            <w:pPr>
              <w:pStyle w:val="37"/>
              <w:widowControl w:val="0"/>
              <w:spacing w:before="0" w:after="0"/>
              <w:jc w:val="center"/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</w:rPr>
              <w:t>-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37"/>
              <w:widowControl w:val="0"/>
              <w:spacing w:before="0" w:after="0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pt-BR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pt-BR" w:eastAsia="pt-BR" w:bidi="ar-SA"/>
              </w:rPr>
              <w:t>Valor total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pt-BR" w:bidi="ar-SA"/>
              </w:rPr>
              <w:t>: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37"/>
              <w:widowControl w:val="0"/>
              <w:spacing w:before="0" w:after="0"/>
              <w:jc w:val="center"/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</w:rPr>
              <w:t xml:space="preserve">R$ </w:t>
            </w:r>
            <w:r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highlight w:val="none"/>
                <w:lang w:val="pt-BR"/>
              </w:rPr>
              <w:t>9.748,02</w:t>
            </w:r>
          </w:p>
        </w:tc>
      </w:tr>
    </w:tbl>
    <w:p>
      <w:pPr>
        <w:jc w:val="both"/>
        <w:rPr>
          <w:rFonts w:hint="default" w:ascii="Times New Roman" w:hAnsi="Times New Roman" w:cs="Times New Roman"/>
          <w:sz w:val="21"/>
          <w:szCs w:val="21"/>
          <w:highlight w:val="none"/>
        </w:rPr>
      </w:pPr>
      <w:r>
        <w:rPr>
          <w:rFonts w:hint="default" w:ascii="Times New Roman" w:hAnsi="Times New Roman" w:cs="Times New Roman"/>
          <w:b/>
          <w:sz w:val="21"/>
          <w:szCs w:val="21"/>
          <w:highlight w:val="none"/>
        </w:rPr>
        <w:t>CLÁUSULA SEGUNDA - DO PREÇO</w:t>
      </w:r>
    </w:p>
    <w:p>
      <w:pPr>
        <w:ind w:firstLine="567"/>
        <w:jc w:val="both"/>
        <w:rPr>
          <w:rFonts w:hint="default" w:ascii="Times New Roman" w:hAnsi="Times New Roman" w:cs="Times New Roman"/>
          <w:b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  <w:highlight w:val="none"/>
        </w:rPr>
        <w:t xml:space="preserve">O preço para o presente ajuste é de </w:t>
      </w:r>
      <w:r>
        <w:rPr>
          <w:rFonts w:hint="default" w:ascii="Times New Roman" w:hAnsi="Times New Roman" w:eastAsia="SimSun" w:cs="Times New Roman"/>
          <w:kern w:val="0"/>
          <w:sz w:val="21"/>
          <w:szCs w:val="21"/>
          <w:highlight w:val="none"/>
        </w:rPr>
        <w:t xml:space="preserve">R$ </w:t>
      </w:r>
      <w:r>
        <w:rPr>
          <w:rFonts w:hint="default" w:ascii="Times New Roman" w:hAnsi="Times New Roman" w:eastAsia="SimSun" w:cs="Times New Roman"/>
          <w:kern w:val="0"/>
          <w:sz w:val="21"/>
          <w:szCs w:val="21"/>
          <w:highlight w:val="none"/>
          <w:lang w:val="pt-BR"/>
        </w:rPr>
        <w:t>9.748,02</w:t>
      </w:r>
      <w:r>
        <w:rPr>
          <w:rFonts w:hint="default" w:ascii="Times New Roman" w:hAnsi="Times New Roman" w:eastAsia="Times New Roman" w:cs="Times New Roman"/>
          <w:color w:val="auto"/>
          <w:kern w:val="0"/>
          <w:sz w:val="21"/>
          <w:szCs w:val="21"/>
          <w:highlight w:val="none"/>
          <w:lang w:val="pt-BR" w:eastAsia="pt-BR" w:bidi="ar-SA"/>
        </w:rPr>
        <w:t xml:space="preserve"> </w:t>
      </w:r>
      <w:r>
        <w:rPr>
          <w:rFonts w:hint="default" w:ascii="Times New Roman" w:hAnsi="Times New Roman" w:cs="Times New Roman"/>
          <w:sz w:val="21"/>
          <w:szCs w:val="21"/>
          <w:highlight w:val="none"/>
        </w:rPr>
        <w:t>(</w:t>
      </w:r>
      <w:r>
        <w:rPr>
          <w:rFonts w:hint="default" w:ascii="Times New Roman" w:hAnsi="Times New Roman" w:cs="Times New Roman"/>
          <w:color w:val="auto"/>
          <w:kern w:val="0"/>
          <w:sz w:val="21"/>
          <w:szCs w:val="21"/>
          <w:highlight w:val="none"/>
          <w:lang w:val="en-US" w:eastAsia="pt-BR" w:bidi="ar-SA"/>
        </w:rPr>
        <w:t>nove mil setecentos e quarenta e oito reais e dois centavos</w:t>
      </w:r>
      <w:r>
        <w:rPr>
          <w:rFonts w:hint="default" w:ascii="Times New Roman" w:hAnsi="Times New Roman" w:cs="Times New Roman"/>
          <w:sz w:val="21"/>
          <w:szCs w:val="21"/>
          <w:highlight w:val="none"/>
        </w:rPr>
        <w:t>), constante da proposta vencedora da licitação, aceit</w:t>
      </w:r>
      <w:r>
        <w:rPr>
          <w:rFonts w:hint="default" w:ascii="Times New Roman" w:hAnsi="Times New Roman" w:cs="Times New Roman"/>
          <w:sz w:val="21"/>
          <w:szCs w:val="21"/>
          <w:highlight w:val="none"/>
          <w:lang w:val="pt-BR"/>
        </w:rPr>
        <w:t>a</w:t>
      </w:r>
      <w:r>
        <w:rPr>
          <w:rFonts w:hint="default" w:ascii="Times New Roman" w:hAnsi="Times New Roman" w:cs="Times New Roman"/>
          <w:sz w:val="21"/>
          <w:szCs w:val="21"/>
          <w:highlight w:val="none"/>
        </w:rPr>
        <w:t xml:space="preserve"> pela CONTRATADA, entendido este como preço justo e suficiente para a total execução do presente objeto, incluindo todas as despesas </w:t>
      </w:r>
      <w:r>
        <w:rPr>
          <w:rFonts w:hint="default" w:ascii="Times New Roman" w:hAnsi="Times New Roman" w:cs="Times New Roman"/>
          <w:sz w:val="21"/>
          <w:szCs w:val="21"/>
          <w:highlight w:val="none"/>
          <w:lang w:val="pt-BR"/>
        </w:rPr>
        <w:t>definidas no Edital.</w:t>
      </w:r>
    </w:p>
    <w:p>
      <w:pPr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b/>
          <w:sz w:val="21"/>
          <w:szCs w:val="21"/>
        </w:rPr>
        <w:t>CLÁUSULA TERCEIRA - DA DOTAÇÃO ORÇAMENTÁRIA</w:t>
      </w:r>
    </w:p>
    <w:p>
      <w:pPr>
        <w:ind w:firstLine="567"/>
        <w:jc w:val="both"/>
        <w:rPr>
          <w:rFonts w:hint="default" w:ascii="Times New Roman" w:hAnsi="Times New Roman" w:cs="Times New Roman"/>
          <w:b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A despesa decorrente do presente contrato correrá à conta das dotações orçamentárias definidas pelas Unidades Gestoras, conforme not</w:t>
      </w:r>
      <w:r>
        <w:rPr>
          <w:rFonts w:hint="default" w:ascii="Times New Roman" w:hAnsi="Times New Roman" w:cs="Times New Roman"/>
          <w:sz w:val="21"/>
          <w:szCs w:val="21"/>
          <w:lang w:val="pt-BR"/>
        </w:rPr>
        <w:t>a</w:t>
      </w:r>
      <w:r>
        <w:rPr>
          <w:rFonts w:hint="default" w:ascii="Times New Roman" w:hAnsi="Times New Roman" w:cs="Times New Roman"/>
          <w:sz w:val="21"/>
          <w:szCs w:val="21"/>
        </w:rPr>
        <w:t xml:space="preserve"> de empenho acima referida, sem prejuízo da possibilidade da emissão de reforços ou anulações, em razão da disponibilidade orçamentária.</w:t>
      </w:r>
    </w:p>
    <w:p>
      <w:pPr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b/>
          <w:sz w:val="21"/>
          <w:szCs w:val="21"/>
        </w:rPr>
        <w:t xml:space="preserve">CLÁUSULA QUARTA - DO PAGAMENTO, </w:t>
      </w:r>
      <w:r>
        <w:rPr>
          <w:rFonts w:hint="default" w:ascii="Times New Roman" w:hAnsi="Times New Roman" w:cs="Times New Roman"/>
          <w:b/>
          <w:color w:val="000000"/>
          <w:sz w:val="21"/>
          <w:szCs w:val="21"/>
        </w:rPr>
        <w:t xml:space="preserve">DO LOCAL E CONDIÇÕES </w:t>
      </w:r>
      <w:r>
        <w:rPr>
          <w:rFonts w:hint="default" w:ascii="Times New Roman" w:hAnsi="Times New Roman" w:cs="Times New Roman"/>
          <w:b/>
          <w:sz w:val="21"/>
          <w:szCs w:val="21"/>
        </w:rPr>
        <w:t>E EXECUÇÃO DO CONTRATO</w:t>
      </w:r>
    </w:p>
    <w:p>
      <w:pPr>
        <w:spacing w:before="0" w:after="0" w:line="240" w:lineRule="auto"/>
        <w:ind w:firstLine="567"/>
        <w:jc w:val="both"/>
        <w:rPr>
          <w:rFonts w:hint="default" w:ascii="Times New Roman" w:hAnsi="Times New Roman" w:cs="Times New Roman"/>
          <w:b/>
          <w:sz w:val="21"/>
          <w:szCs w:val="21"/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  <w:lang w:val="pt-BR" w:eastAsia="pt-BR" w:bidi="ar-SA"/>
        </w:rPr>
        <w:t xml:space="preserve">O pagamento será </w:t>
      </w:r>
      <w:r>
        <w:rPr>
          <w:rFonts w:hint="default" w:ascii="Times New Roman" w:hAnsi="Times New Roman" w:cs="Times New Roman"/>
          <w:color w:val="000000"/>
          <w:kern w:val="0"/>
          <w:sz w:val="21"/>
          <w:szCs w:val="21"/>
          <w:lang w:val="en-US" w:eastAsia="pt-BR" w:bidi="ar-SA"/>
        </w:rPr>
        <w:t>feito à vista, após a entrega dos produtos</w:t>
      </w:r>
      <w:r>
        <w:rPr>
          <w:rFonts w:hint="default" w:ascii="Times New Roman" w:hAnsi="Times New Roman" w:cs="Times New Roman"/>
          <w:color w:val="000000"/>
          <w:sz w:val="21"/>
          <w:szCs w:val="21"/>
          <w:lang w:val="en-US" w:eastAsia="pt-BR" w:bidi="ar-SA"/>
        </w:rPr>
        <w:t xml:space="preserve">, mediante emissão de nota fiscal e a aceitação do fiscal do contrato. 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1"/>
          <w:szCs w:val="21"/>
          <w:lang w:val="en-US" w:eastAsia="pt-BR" w:bidi="ar-SA"/>
        </w:rPr>
        <w:t>O</w:t>
      </w:r>
      <w:r>
        <w:rPr>
          <w:rFonts w:hint="default" w:ascii="Times New Roman" w:hAnsi="Times New Roman" w:cs="Times New Roman"/>
          <w:color w:val="000000"/>
          <w:kern w:val="0"/>
          <w:sz w:val="21"/>
          <w:szCs w:val="21"/>
          <w:lang w:val="en-US" w:eastAsia="pt-BR" w:bidi="ar-SA"/>
        </w:rPr>
        <w:t>s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1"/>
          <w:szCs w:val="21"/>
          <w:lang w:val="en-US" w:eastAsia="pt-BR" w:bidi="ar-SA"/>
        </w:rPr>
        <w:t xml:space="preserve"> itens </w:t>
      </w:r>
      <w:r>
        <w:rPr>
          <w:rFonts w:hint="default" w:ascii="Times New Roman" w:hAnsi="Times New Roman" w:cs="Times New Roman"/>
          <w:sz w:val="21"/>
          <w:szCs w:val="21"/>
          <w:lang w:val="en-US" w:eastAsia="pt-BR" w:bidi="ar-SA"/>
        </w:rPr>
        <w:t xml:space="preserve">deverão ser </w:t>
      </w:r>
      <w:r>
        <w:rPr>
          <w:rFonts w:hint="default" w:ascii="Times New Roman" w:hAnsi="Times New Roman" w:eastAsia="Times New Roman" w:cs="Times New Roman"/>
          <w:color w:val="auto"/>
          <w:kern w:val="0"/>
          <w:sz w:val="21"/>
          <w:szCs w:val="21"/>
          <w:lang w:val="en-US" w:eastAsia="pt-BR" w:bidi="ar-SA"/>
        </w:rPr>
        <w:t>entregues</w:t>
      </w:r>
      <w:r>
        <w:rPr>
          <w:rFonts w:hint="default" w:ascii="Times New Roman" w:hAnsi="Times New Roman" w:cs="Times New Roman"/>
          <w:sz w:val="21"/>
          <w:szCs w:val="21"/>
          <w:lang w:val="pt-BR" w:eastAsia="pt-BR" w:bidi="ar-SA"/>
        </w:rPr>
        <w:t xml:space="preserve"> de acordo com a necessidade d</w:t>
      </w:r>
      <w:r>
        <w:rPr>
          <w:rFonts w:hint="default" w:ascii="Times New Roman" w:hAnsi="Times New Roman" w:cs="Times New Roman"/>
          <w:sz w:val="21"/>
          <w:szCs w:val="21"/>
          <w:lang w:val="en-US" w:eastAsia="pt-BR" w:bidi="ar-SA"/>
        </w:rPr>
        <w:t>a</w:t>
      </w:r>
      <w:r>
        <w:rPr>
          <w:rFonts w:hint="default" w:ascii="Times New Roman" w:hAnsi="Times New Roman" w:cs="Times New Roman"/>
          <w:sz w:val="21"/>
          <w:szCs w:val="21"/>
          <w:lang w:val="pt-BR" w:eastAsia="pt-BR" w:bidi="ar-SA"/>
        </w:rPr>
        <w:t xml:space="preserve"> secretaria solicitante, sendo o transporte por conta da contratada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:lang w:val="pt-BR" w:eastAsia="pt-BR" w:bidi="ar-SA"/>
        </w:rPr>
        <w:t xml:space="preserve">. </w:t>
      </w:r>
      <w:r>
        <w:rPr>
          <w:rFonts w:hint="default" w:ascii="Times New Roman" w:hAnsi="Times New Roman" w:cs="Times New Roman"/>
          <w:sz w:val="21"/>
          <w:szCs w:val="21"/>
          <w:lang w:val="pt-BR" w:eastAsia="pt-BR" w:bidi="ar-SA"/>
        </w:rPr>
        <w:t>Caso seja constatado que o objeto não corresponde em qualidade, descrição e especificação ao estabelecido na licitação ou à quantidade solicitada</w:t>
      </w:r>
      <w:r>
        <w:rPr>
          <w:rFonts w:hint="default" w:ascii="Times New Roman" w:hAnsi="Times New Roman" w:cs="Times New Roman"/>
          <w:sz w:val="21"/>
          <w:szCs w:val="21"/>
          <w:lang w:val="en-US" w:eastAsia="pt-BR" w:bidi="ar-SA"/>
        </w:rPr>
        <w:t>,</w:t>
      </w:r>
      <w:r>
        <w:rPr>
          <w:rFonts w:hint="default" w:ascii="Times New Roman" w:hAnsi="Times New Roman" w:cs="Times New Roman"/>
          <w:sz w:val="21"/>
          <w:szCs w:val="21"/>
          <w:lang w:val="pt-BR" w:eastAsia="pt-BR" w:bidi="ar-SA"/>
        </w:rPr>
        <w:t xml:space="preserve"> será exigido d</w:t>
      </w:r>
      <w:r>
        <w:rPr>
          <w:rFonts w:hint="default" w:ascii="Times New Roman" w:hAnsi="Times New Roman" w:cs="Times New Roman"/>
          <w:sz w:val="21"/>
          <w:szCs w:val="21"/>
          <w:lang w:val="en-US" w:eastAsia="pt-BR" w:bidi="ar-SA"/>
        </w:rPr>
        <w:t>a</w:t>
      </w:r>
      <w:r>
        <w:rPr>
          <w:rFonts w:hint="default" w:ascii="Times New Roman" w:hAnsi="Times New Roman" w:cs="Times New Roman"/>
          <w:sz w:val="21"/>
          <w:szCs w:val="21"/>
          <w:lang w:val="pt-BR" w:eastAsia="pt-BR" w:bidi="ar-SA"/>
        </w:rPr>
        <w:t xml:space="preserve"> CONTRATAD</w:t>
      </w:r>
      <w:r>
        <w:rPr>
          <w:rFonts w:hint="default" w:ascii="Times New Roman" w:hAnsi="Times New Roman" w:cs="Times New Roman"/>
          <w:sz w:val="21"/>
          <w:szCs w:val="21"/>
          <w:lang w:val="en-US" w:eastAsia="pt-BR" w:bidi="ar-SA"/>
        </w:rPr>
        <w:t xml:space="preserve">A </w:t>
      </w:r>
      <w:r>
        <w:rPr>
          <w:rFonts w:hint="default" w:ascii="Times New Roman" w:hAnsi="Times New Roman" w:cs="Times New Roman"/>
          <w:sz w:val="21"/>
          <w:szCs w:val="21"/>
          <w:lang w:val="pt-BR" w:eastAsia="pt-BR" w:bidi="ar-SA"/>
        </w:rPr>
        <w:t>sua substituição ou rejei</w:t>
      </w:r>
      <w:r>
        <w:rPr>
          <w:rFonts w:hint="default" w:ascii="Times New Roman" w:hAnsi="Times New Roman" w:cs="Times New Roman"/>
          <w:sz w:val="21"/>
          <w:szCs w:val="21"/>
          <w:lang w:val="en-US" w:eastAsia="pt-BR" w:bidi="ar-SA"/>
        </w:rPr>
        <w:t>ção</w:t>
      </w:r>
      <w:r>
        <w:rPr>
          <w:rFonts w:hint="default" w:ascii="Times New Roman" w:hAnsi="Times New Roman" w:cs="Times New Roman"/>
          <w:sz w:val="21"/>
          <w:szCs w:val="21"/>
          <w:lang w:val="pt-BR" w:eastAsia="pt-BR" w:bidi="ar-SA"/>
        </w:rPr>
        <w:t>, sem qualquer ônus para a Administração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:lang w:val="pt-BR" w:eastAsia="pt-BR" w:bidi="ar-SA"/>
        </w:rPr>
        <w:t>.</w:t>
      </w:r>
    </w:p>
    <w:p>
      <w:pPr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b/>
          <w:sz w:val="21"/>
          <w:szCs w:val="21"/>
        </w:rPr>
        <w:t>CLÁUSULA QUINTA - DO ÓRGÃO GESTOR DO CONTRATO</w:t>
      </w:r>
    </w:p>
    <w:p>
      <w:pPr>
        <w:ind w:firstLine="567"/>
        <w:jc w:val="both"/>
        <w:rPr>
          <w:rFonts w:hint="default" w:ascii="Times New Roman" w:hAnsi="Times New Roman" w:cs="Times New Roman"/>
          <w:b/>
          <w:sz w:val="21"/>
          <w:szCs w:val="21"/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</w:rPr>
        <w:t>Fica designad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:lang w:val="pt-BR"/>
        </w:rPr>
        <w:t>a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</w:rPr>
        <w:t xml:space="preserve"> como representante da Administração, para acompanhar e fiscalizar a execução do contrato, nos termos do caput do artigo 67 da Lei Federal 8.666/93 (Lei de Licitações), assim como o recebimento provisório e definitivo dos produtos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:lang w:val="pt-BR"/>
        </w:rPr>
        <w:t>, a Senhora Eroni Barbosa,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</w:rPr>
        <w:t xml:space="preserve"> podendo designar, desde que oficialmente, um representante a ser definido na secretaria, os quais atestarão nas notas fiscais a aceitabilidade d</w:t>
      </w:r>
      <w:r>
        <w:rPr>
          <w:rFonts w:hint="default" w:ascii="Times New Roman" w:hAnsi="Times New Roman" w:cs="Times New Roman"/>
          <w:color w:val="000000" w:themeColor="text1"/>
          <w:kern w:val="0"/>
          <w:sz w:val="21"/>
          <w:szCs w:val="21"/>
          <w:lang w:val="en-US" w:eastAsia="pt-BR" w:bidi="ar-SA"/>
        </w:rPr>
        <w:t>as mercadorias comercializadas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:lang w:val="pt-BR"/>
        </w:rPr>
        <w:t>.</w:t>
      </w:r>
    </w:p>
    <w:p>
      <w:pPr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b/>
          <w:sz w:val="21"/>
          <w:szCs w:val="21"/>
        </w:rPr>
        <w:t>CLÁUSULA SEXTA - DA VIGÊNCIA DO CONTRATO</w:t>
      </w:r>
    </w:p>
    <w:p>
      <w:pPr>
        <w:ind w:firstLine="567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O prazo de vigência deste </w:t>
      </w:r>
      <w:r>
        <w:rPr>
          <w:rFonts w:hint="default" w:ascii="Times New Roman" w:hAnsi="Times New Roman" w:cs="Times New Roman"/>
          <w:sz w:val="21"/>
          <w:szCs w:val="21"/>
          <w:lang w:val="pt-BR"/>
        </w:rPr>
        <w:t>c</w:t>
      </w:r>
      <w:r>
        <w:rPr>
          <w:rFonts w:hint="default" w:ascii="Times New Roman" w:hAnsi="Times New Roman" w:cs="Times New Roman"/>
          <w:sz w:val="21"/>
          <w:szCs w:val="21"/>
        </w:rPr>
        <w:t xml:space="preserve">ontrato será até </w:t>
      </w:r>
      <w:r>
        <w:rPr>
          <w:rFonts w:hint="default" w:ascii="Times New Roman" w:hAnsi="Times New Roman" w:cs="Times New Roman"/>
          <w:sz w:val="21"/>
          <w:szCs w:val="21"/>
          <w:lang w:val="pt-BR"/>
        </w:rPr>
        <w:t xml:space="preserve">o dia </w:t>
      </w:r>
      <w:r>
        <w:rPr>
          <w:rFonts w:hint="default" w:ascii="Times New Roman" w:hAnsi="Times New Roman" w:cs="Times New Roman"/>
          <w:sz w:val="21"/>
          <w:szCs w:val="21"/>
        </w:rPr>
        <w:t>31/12/202</w:t>
      </w:r>
      <w:r>
        <w:rPr>
          <w:rFonts w:hint="default" w:ascii="Times New Roman" w:hAnsi="Times New Roman" w:cs="Times New Roman"/>
          <w:sz w:val="21"/>
          <w:szCs w:val="21"/>
          <w:lang w:val="pt-BR"/>
        </w:rPr>
        <w:t>2</w:t>
      </w:r>
      <w:r>
        <w:rPr>
          <w:rFonts w:hint="default" w:ascii="Times New Roman" w:hAnsi="Times New Roman" w:cs="Times New Roman"/>
          <w:sz w:val="21"/>
          <w:szCs w:val="21"/>
        </w:rPr>
        <w:t xml:space="preserve"> ou </w:t>
      </w:r>
      <w:r>
        <w:rPr>
          <w:rFonts w:hint="default" w:ascii="Times New Roman" w:hAnsi="Times New Roman" w:cs="Times New Roman"/>
          <w:sz w:val="21"/>
          <w:szCs w:val="21"/>
          <w:lang w:val="pt-BR"/>
        </w:rPr>
        <w:t>até a data do</w:t>
      </w:r>
      <w:r>
        <w:rPr>
          <w:rFonts w:hint="default" w:ascii="Times New Roman" w:hAnsi="Times New Roman" w:cs="Times New Roman"/>
          <w:sz w:val="21"/>
          <w:szCs w:val="21"/>
        </w:rPr>
        <w:t xml:space="preserve"> cumprimento integral do </w:t>
      </w:r>
      <w:r>
        <w:rPr>
          <w:rFonts w:hint="default" w:ascii="Times New Roman" w:hAnsi="Times New Roman" w:cs="Times New Roman"/>
          <w:sz w:val="21"/>
          <w:szCs w:val="21"/>
          <w:lang w:val="pt-BR"/>
        </w:rPr>
        <w:t>mesmo</w:t>
      </w:r>
      <w:r>
        <w:rPr>
          <w:rFonts w:hint="default" w:ascii="Times New Roman" w:hAnsi="Times New Roman" w:cs="Times New Roman"/>
          <w:sz w:val="21"/>
          <w:szCs w:val="21"/>
        </w:rPr>
        <w:t xml:space="preserve">. 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</w:rPr>
        <w:t>Os preços que vigoram no contrato correspondem ao preço total por item constante da proposta financeira e constituem, a qualquer título, a única e completa remuneração pel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:lang w:val="pt-BR"/>
        </w:rPr>
        <w:t>os produtos entregues.</w:t>
      </w:r>
    </w:p>
    <w:p>
      <w:pPr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b/>
          <w:sz w:val="21"/>
          <w:szCs w:val="21"/>
        </w:rPr>
        <w:t>CLÁUSULA SÉTIMA – ALTERAÇÕES CONTRATUAIS</w:t>
      </w:r>
    </w:p>
    <w:p>
      <w:pPr>
        <w:ind w:firstLine="567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O CONTRATANTE poderá modificar unilateralmente o presente contrato para melhor adequação às finalidades de interesse público, respeitados os direitos da CONTRATADA. Fica a CONTRATADA obrigada a aceitar, nas mesmas condições contratuais as supressões e acréscimos que se fizerem necessárias até 25% (vinte e cinco por cento) do valor inicial atualizado do contrato, conforme Art. 65, § 1º, da Lei Federal Nº 8.666, de 21/6/1993 e legislação subsequente. Será incorporada ao Contrato, mediante termo aditivo, qualquer modificação que venha a ser necessária, no seguinte caso: 1. Quando necessária a modificação do valor contratual, em decorrência de acréscimo ou diminuição quantitativa de seu objeto.</w:t>
      </w:r>
    </w:p>
    <w:p>
      <w:pPr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b/>
          <w:sz w:val="21"/>
          <w:szCs w:val="21"/>
        </w:rPr>
        <w:t>CLÁUSULA OITAVA - DA RESCISÃO</w:t>
      </w:r>
    </w:p>
    <w:p>
      <w:pPr>
        <w:ind w:firstLine="567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Este contrato poderá ser rescindido de acordo com o art. 78 e 79, da Lei Federal n° 8.666/93. O Contrato será rescindido, de pleno direito, independente de Notificação ou interpelação Judicial ou Extrajudicial, sem qualquer espécie de indenização, no caso de falência ou liquidação da CONTRATADA. Após </w:t>
      </w:r>
      <w:r>
        <w:rPr>
          <w:rFonts w:hint="default" w:ascii="Times New Roman" w:hAnsi="Times New Roman" w:cs="Times New Roman"/>
          <w:bCs/>
          <w:sz w:val="21"/>
          <w:szCs w:val="21"/>
        </w:rPr>
        <w:t xml:space="preserve">assinado o contrato, o mesmo será também automaticamente rescindido nos seguintes casos: Manifesta deficiência do fornecimento; Reiterada desobediência aos preceitos estabelecidos na legislação e no contrato; Falta grave à juízo da contratante, devidamente comprovada, após garantido o contraditório e a ampla defesa; Descumprimento do prazo para entrega dos produtos; Descumprimento pela contratada, das penalidades impostas pela contratante; Incidência nas demais hipóteses do art. 78º da Lei Federal nº 8.666/93. </w:t>
      </w:r>
      <w:r>
        <w:rPr>
          <w:rFonts w:hint="default" w:ascii="Times New Roman" w:hAnsi="Times New Roman" w:cs="Times New Roman"/>
          <w:sz w:val="21"/>
          <w:szCs w:val="21"/>
        </w:rPr>
        <w:t xml:space="preserve">Declarar rescindido o contrato por conveniência administrativa ou interesse público, conforme disposto no art. 79º da Lei Federal nº 8.666/93 e suas alterações. </w:t>
      </w:r>
    </w:p>
    <w:p>
      <w:pPr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b/>
          <w:sz w:val="21"/>
          <w:szCs w:val="21"/>
        </w:rPr>
        <w:t>CLÁUSULA NONA – DAS PENALIDADES</w:t>
      </w:r>
    </w:p>
    <w:p>
      <w:pPr>
        <w:ind w:firstLine="567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O Licitante vencedor estará sujeito a aplicação das seguintes sanções, a critério do Ordenador de Despesa, isoladamente ou conjuntamente, pelo descumprimento parcial ou total dos compromissos assumidos: Nas hipóteses de inexecução total ou parcial, poderá a Administração aplicar ao contratado as seguintes sanções: 1.  Advertência; 2. Multa de 10% (dez por cento) sobre o valor total do Contrato e Declaração de inidoneidade para licitar ou contratar com a Administração Pública; 3. Suspensão temporária de participação em licitação e impedimento de contratar com a Administração, por prazo não superior a 02 (dois) anos, independente da aplicação das sanções civis e penais cabíveis; As penalidades serão registradas no cadastro da contratada, quando for o caso; Nenhum pagamento será efetuado pela Administração, enquanto pendente de liquidação, qualquer obrigação financeira que for imposta ao fornecedor, em virtude de penalidade ou, inadimplência contratual; Será facultado ao licitante o prazo de 05 (cinco) dias úteis para apresentação de defesa prévia, na ocorrência de quaisquer das situações previstas.</w:t>
      </w:r>
    </w:p>
    <w:p>
      <w:pPr>
        <w:ind w:firstLine="567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b/>
          <w:sz w:val="21"/>
          <w:szCs w:val="21"/>
        </w:rPr>
        <w:t>CLÁUSULA DÉCIMA - DOS DIREITOS E DAS OBRIGAÇÕES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b/>
          <w:sz w:val="21"/>
          <w:szCs w:val="21"/>
        </w:rPr>
        <w:t>Dos direitos:</w:t>
      </w:r>
    </w:p>
    <w:p>
      <w:pPr>
        <w:numPr>
          <w:ilvl w:val="1"/>
          <w:numId w:val="2"/>
        </w:numPr>
        <w:tabs>
          <w:tab w:val="left" w:pos="1080"/>
        </w:tabs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Da contratante: receber o objeto deste contrato nas condições avençadas. </w:t>
      </w:r>
    </w:p>
    <w:p>
      <w:pPr>
        <w:numPr>
          <w:ilvl w:val="1"/>
          <w:numId w:val="2"/>
        </w:numPr>
        <w:tabs>
          <w:tab w:val="left" w:pos="1080"/>
        </w:tabs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Da contratada: perceber o valor ajustado na forma convencionada.</w:t>
      </w:r>
    </w:p>
    <w:p>
      <w:pPr>
        <w:numPr>
          <w:ilvl w:val="0"/>
          <w:numId w:val="2"/>
        </w:numPr>
        <w:tabs>
          <w:tab w:val="left" w:pos="720"/>
        </w:tabs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b/>
          <w:sz w:val="21"/>
          <w:szCs w:val="21"/>
        </w:rPr>
        <w:t>Das obrigações:</w:t>
      </w:r>
    </w:p>
    <w:p>
      <w:pPr>
        <w:numPr>
          <w:ilvl w:val="1"/>
          <w:numId w:val="2"/>
        </w:numPr>
        <w:tabs>
          <w:tab w:val="left" w:pos="1080"/>
        </w:tabs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Da contratante:</w:t>
      </w:r>
    </w:p>
    <w:p>
      <w:pPr>
        <w:numPr>
          <w:ilvl w:val="2"/>
          <w:numId w:val="2"/>
        </w:numPr>
        <w:tabs>
          <w:tab w:val="left" w:pos="1440"/>
        </w:tabs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Atestar nas notas fiscais/ fatura a efetiva entrega do objeto desta licitação;</w:t>
      </w:r>
    </w:p>
    <w:p>
      <w:pPr>
        <w:numPr>
          <w:ilvl w:val="2"/>
          <w:numId w:val="2"/>
        </w:numPr>
        <w:tabs>
          <w:tab w:val="left" w:pos="1440"/>
        </w:tabs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Pagar o preço avençado mediante as condições estabelecidas no contrato;</w:t>
      </w:r>
    </w:p>
    <w:p>
      <w:pPr>
        <w:numPr>
          <w:ilvl w:val="1"/>
          <w:numId w:val="2"/>
        </w:numPr>
        <w:tabs>
          <w:tab w:val="left" w:pos="1080"/>
        </w:tabs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</w:rPr>
        <w:t>Da contratada:</w:t>
      </w:r>
    </w:p>
    <w:p>
      <w:pPr>
        <w:numPr>
          <w:ilvl w:val="2"/>
          <w:numId w:val="2"/>
        </w:numPr>
        <w:tabs>
          <w:tab w:val="left" w:pos="1440"/>
        </w:tabs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bCs/>
          <w:sz w:val="21"/>
          <w:szCs w:val="21"/>
        </w:rPr>
        <w:t>Fornecer o objeto desta licitação nas especificações contidas neste Edital;</w:t>
      </w:r>
    </w:p>
    <w:p>
      <w:pPr>
        <w:numPr>
          <w:ilvl w:val="2"/>
          <w:numId w:val="2"/>
        </w:numPr>
        <w:tabs>
          <w:tab w:val="left" w:pos="1440"/>
        </w:tabs>
        <w:jc w:val="both"/>
        <w:outlineLvl w:val="1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Pagar todos os tributos que incidam ou venham a incidir, direta ou indiretamente, sobre os produtos ofertados;</w:t>
      </w:r>
    </w:p>
    <w:p>
      <w:pPr>
        <w:numPr>
          <w:ilvl w:val="2"/>
          <w:numId w:val="2"/>
        </w:numPr>
        <w:tabs>
          <w:tab w:val="left" w:pos="1440"/>
        </w:tabs>
        <w:jc w:val="both"/>
        <w:outlineLvl w:val="1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Manter, durante a execução do contrato, as mesmas condições de habilitação;</w:t>
      </w:r>
    </w:p>
    <w:p>
      <w:pPr>
        <w:numPr>
          <w:ilvl w:val="2"/>
          <w:numId w:val="2"/>
        </w:numPr>
        <w:tabs>
          <w:tab w:val="left" w:pos="1440"/>
        </w:tabs>
        <w:jc w:val="both"/>
        <w:outlineLvl w:val="1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Fornecer o objeto licitado, no preço, prazo e forma estipulados na proposta;</w:t>
      </w:r>
    </w:p>
    <w:p>
      <w:pPr>
        <w:numPr>
          <w:ilvl w:val="2"/>
          <w:numId w:val="2"/>
        </w:numPr>
        <w:tabs>
          <w:tab w:val="left" w:pos="1440"/>
        </w:tabs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Aceitar, nas mesmas condições contratuais, os acréscimos ou supressões que se fizerem necessárias, até 25% (vinte e cinco por cento) do valor inicial atualizado contrato, conforme Art. 65º, § 1º, da Lei Federal Nº 8.666, de 21/6/1993 e legislação subsequente.</w:t>
      </w:r>
    </w:p>
    <w:p>
      <w:pPr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b/>
          <w:sz w:val="21"/>
          <w:szCs w:val="21"/>
        </w:rPr>
        <w:t>CLÁUSULA DÉCIMA PRIMEIRA - DA INEXECUÇÃO DO CONTRATO</w:t>
      </w:r>
    </w:p>
    <w:p>
      <w:pPr>
        <w:ind w:firstLine="567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A CONTRATADA reconhece os direitos da Administração, em caso de rescisão administrativa, previstos no art. 77º da Lei Federal n° 8.666/93.</w:t>
      </w:r>
    </w:p>
    <w:p>
      <w:pPr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b/>
          <w:sz w:val="21"/>
          <w:szCs w:val="21"/>
        </w:rPr>
        <w:t>CLÁUSULA DÉCIMA SEGUNDA – DO FUNDAMENTO LEGAL</w:t>
      </w:r>
    </w:p>
    <w:p>
      <w:pPr>
        <w:ind w:firstLine="567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O presente contrato tem por fundamento legal o </w:t>
      </w:r>
      <w:r>
        <w:rPr>
          <w:rFonts w:hint="default" w:ascii="Times New Roman" w:hAnsi="Times New Roman" w:cs="Times New Roman"/>
          <w:sz w:val="21"/>
          <w:szCs w:val="21"/>
          <w:lang w:val="pt-BR"/>
        </w:rPr>
        <w:t>Edital de Pregão Eletrônico</w:t>
      </w:r>
      <w:r>
        <w:rPr>
          <w:rFonts w:hint="default" w:ascii="Times New Roman" w:hAnsi="Times New Roman" w:cs="Times New Roman"/>
          <w:sz w:val="21"/>
          <w:szCs w:val="21"/>
        </w:rPr>
        <w:t xml:space="preserve"> n° </w:t>
      </w:r>
      <w:r>
        <w:rPr>
          <w:rFonts w:hint="default" w:ascii="Times New Roman" w:hAnsi="Times New Roman" w:cs="Times New Roman"/>
          <w:sz w:val="21"/>
          <w:szCs w:val="21"/>
          <w:lang w:val="pt-BR"/>
        </w:rPr>
        <w:t>16</w:t>
      </w:r>
      <w:r>
        <w:rPr>
          <w:rFonts w:hint="default" w:ascii="Times New Roman" w:hAnsi="Times New Roman" w:cs="Times New Roman"/>
          <w:sz w:val="21"/>
          <w:szCs w:val="21"/>
        </w:rPr>
        <w:t>/</w:t>
      </w:r>
      <w:r>
        <w:rPr>
          <w:rFonts w:hint="default" w:ascii="Times New Roman" w:hAnsi="Times New Roman" w:eastAsia="Times New Roman" w:cs="Times New Roman"/>
          <w:color w:val="auto"/>
          <w:kern w:val="0"/>
          <w:sz w:val="21"/>
          <w:szCs w:val="21"/>
          <w:lang w:val="pt-BR" w:eastAsia="pt-BR" w:bidi="ar-SA"/>
        </w:rPr>
        <w:t>2022</w:t>
      </w:r>
      <w:r>
        <w:rPr>
          <w:rFonts w:hint="default" w:ascii="Times New Roman" w:hAnsi="Times New Roman" w:cs="Times New Roman"/>
          <w:sz w:val="21"/>
          <w:szCs w:val="21"/>
        </w:rPr>
        <w:t>, com inteira sujeição a Lei Federal nº 8.666/93 e alterações.</w:t>
      </w:r>
    </w:p>
    <w:p>
      <w:pPr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b/>
          <w:sz w:val="21"/>
          <w:szCs w:val="21"/>
        </w:rPr>
        <w:t>CLÁUSULA DÉCIMA TERCEIRA - DAS DISPOSIÇÕES GERAIS</w:t>
      </w:r>
    </w:p>
    <w:p>
      <w:pPr>
        <w:ind w:firstLine="567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</w:rPr>
        <w:t xml:space="preserve">Fica eleito o Foro da Comarca de Santa Bárbara do Sul para dirimir dúvidas ou questões oriundas do presente contrato. E, por estarem, as partes justas e contratadas, assinam o 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:lang w:val="pt-BR"/>
        </w:rPr>
        <w:t>documento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</w:rPr>
        <w:t xml:space="preserve"> em 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:lang w:val="pt-BR"/>
        </w:rPr>
        <w:t>quatro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</w:rPr>
        <w:t xml:space="preserve"> vias, de igual teor, na presença das testemunhas abaixo assinadas.</w:t>
      </w:r>
    </w:p>
    <w:p>
      <w:pPr>
        <w:ind w:left="2127" w:firstLine="709"/>
        <w:jc w:val="both"/>
        <w:rPr>
          <w:rFonts w:hint="default" w:ascii="Times New Roman" w:hAnsi="Times New Roman" w:cs="Times New Roman"/>
          <w:sz w:val="21"/>
          <w:szCs w:val="21"/>
        </w:rPr>
      </w:pPr>
    </w:p>
    <w:p>
      <w:pPr>
        <w:ind w:left="2127" w:firstLine="709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Santa Bárbara do Sul, RS, </w:t>
      </w:r>
      <w:r>
        <w:rPr>
          <w:rFonts w:hint="default" w:ascii="Times New Roman" w:hAnsi="Times New Roman" w:cs="Times New Roman"/>
          <w:sz w:val="21"/>
          <w:szCs w:val="21"/>
          <w:lang w:val="pt-BR"/>
        </w:rPr>
        <w:t>24</w:t>
      </w:r>
      <w:r>
        <w:rPr>
          <w:rFonts w:hint="default" w:ascii="Times New Roman" w:hAnsi="Times New Roman" w:cs="Times New Roman"/>
          <w:sz w:val="21"/>
          <w:szCs w:val="21"/>
        </w:rPr>
        <w:t xml:space="preserve"> de</w:t>
      </w:r>
      <w:r>
        <w:rPr>
          <w:rFonts w:hint="default" w:ascii="Times New Roman" w:hAnsi="Times New Roman" w:cs="Times New Roman"/>
          <w:sz w:val="21"/>
          <w:szCs w:val="21"/>
          <w:lang w:val="pt-BR"/>
        </w:rPr>
        <w:t xml:space="preserve"> outubro</w:t>
      </w:r>
      <w:r>
        <w:rPr>
          <w:rFonts w:hint="default" w:ascii="Times New Roman" w:hAnsi="Times New Roman" w:cs="Times New Roman"/>
          <w:sz w:val="21"/>
          <w:szCs w:val="21"/>
        </w:rPr>
        <w:t xml:space="preserve"> de 202</w:t>
      </w:r>
      <w:r>
        <w:rPr>
          <w:rFonts w:hint="default" w:ascii="Times New Roman" w:hAnsi="Times New Roman" w:cs="Times New Roman"/>
          <w:sz w:val="21"/>
          <w:szCs w:val="21"/>
          <w:lang w:val="pt-BR"/>
        </w:rPr>
        <w:t>2</w:t>
      </w:r>
      <w:r>
        <w:rPr>
          <w:rFonts w:hint="default" w:ascii="Times New Roman" w:hAnsi="Times New Roman" w:cs="Times New Roman"/>
          <w:sz w:val="21"/>
          <w:szCs w:val="21"/>
        </w:rPr>
        <w:t>.</w:t>
      </w:r>
    </w:p>
    <w:p>
      <w:pPr>
        <w:jc w:val="both"/>
        <w:rPr>
          <w:rFonts w:hint="default" w:ascii="Times New Roman" w:hAnsi="Times New Roman" w:cs="Times New Roman"/>
          <w:sz w:val="21"/>
          <w:szCs w:val="21"/>
        </w:rPr>
      </w:pPr>
    </w:p>
    <w:p>
      <w:pPr>
        <w:ind w:firstLine="567"/>
        <w:jc w:val="center"/>
        <w:rPr>
          <w:rFonts w:hint="default" w:ascii="Times New Roman" w:hAnsi="Times New Roman" w:cs="Times New Roman"/>
          <w:sz w:val="21"/>
          <w:szCs w:val="21"/>
        </w:rPr>
      </w:pPr>
    </w:p>
    <w:p>
      <w:pPr>
        <w:ind w:firstLine="567"/>
        <w:jc w:val="both"/>
        <w:rPr>
          <w:rFonts w:hint="default" w:ascii="Times New Roman" w:hAnsi="Times New Roman" w:cs="Times New Roman"/>
          <w:sz w:val="21"/>
          <w:szCs w:val="21"/>
        </w:rPr>
      </w:pPr>
    </w:p>
    <w:tbl>
      <w:tblPr>
        <w:tblStyle w:val="4"/>
        <w:tblW w:w="95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8"/>
        <w:gridCol w:w="47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78" w:type="dxa"/>
          </w:tcPr>
          <w:p>
            <w:pPr>
              <w:pStyle w:val="9"/>
              <w:widowControl w:val="0"/>
              <w:spacing w:before="0" w:after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  <w:lang w:val="en-US" w:eastAsia="pt-BR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  <w:lang w:val="pt-BR" w:eastAsia="pt-BR" w:bidi="ar-SA"/>
              </w:rPr>
              <w:t>M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pt-BR" w:bidi="ar-SA"/>
              </w:rPr>
              <w:t>ário Roberto Utzig Filho</w:t>
            </w:r>
          </w:p>
          <w:p>
            <w:pPr>
              <w:pStyle w:val="9"/>
              <w:widowControl w:val="0"/>
              <w:spacing w:before="0" w:after="0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pt-BR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pt-BR"/>
              </w:rPr>
              <w:t>Prefeito</w:t>
            </w:r>
          </w:p>
          <w:p>
            <w:pPr>
              <w:pStyle w:val="9"/>
              <w:widowControl w:val="0"/>
              <w:spacing w:before="0" w:after="0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CONTRATANTE</w:t>
            </w:r>
          </w:p>
        </w:tc>
        <w:tc>
          <w:tcPr>
            <w:tcW w:w="4778" w:type="dxa"/>
          </w:tcPr>
          <w:p>
            <w:pPr>
              <w:widowControl w:val="0"/>
              <w:spacing w:before="0" w:after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1"/>
                <w:szCs w:val="21"/>
                <w:lang w:val="en-US" w:eastAsia="pt-BR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pt-BR" w:bidi="ar-SA"/>
              </w:rPr>
              <w:t>Medplus Comércio de Artigos Médicos LTDA</w:t>
            </w:r>
            <w:r>
              <w:rPr>
                <w:rFonts w:hint="default" w:cs="Times New Roman"/>
                <w:color w:val="000000"/>
                <w:kern w:val="0"/>
                <w:sz w:val="21"/>
                <w:szCs w:val="21"/>
                <w:lang w:val="en-US" w:eastAsia="pt-BR" w:bidi="ar-SA"/>
              </w:rPr>
              <w:t xml:space="preserve"> - ME</w:t>
            </w:r>
            <w:bookmarkStart w:id="0" w:name="_GoBack"/>
            <w:bookmarkEnd w:id="0"/>
          </w:p>
          <w:p>
            <w:pPr>
              <w:widowControl w:val="0"/>
              <w:spacing w:before="0" w:after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Representante legal</w:t>
            </w:r>
          </w:p>
          <w:p>
            <w:pPr>
              <w:widowControl w:val="0"/>
              <w:spacing w:before="0" w:after="0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CONTRATADA</w:t>
            </w:r>
          </w:p>
        </w:tc>
      </w:tr>
    </w:tbl>
    <w:p>
      <w:pPr>
        <w:jc w:val="both"/>
        <w:rPr>
          <w:rFonts w:hint="default" w:ascii="Times New Roman" w:hAnsi="Times New Roman" w:cs="Times New Roman"/>
          <w:sz w:val="21"/>
          <w:szCs w:val="21"/>
        </w:rPr>
      </w:pPr>
    </w:p>
    <w:p>
      <w:pPr>
        <w:jc w:val="both"/>
        <w:rPr>
          <w:rFonts w:hint="default" w:ascii="Times New Roman" w:hAnsi="Times New Roman" w:cs="Times New Roman"/>
          <w:sz w:val="21"/>
          <w:szCs w:val="21"/>
        </w:rPr>
      </w:pPr>
    </w:p>
    <w:p>
      <w:pPr>
        <w:jc w:val="both"/>
        <w:rPr>
          <w:rFonts w:hint="default" w:ascii="Times New Roman" w:hAnsi="Times New Roman" w:cs="Times New Roman"/>
          <w:sz w:val="21"/>
          <w:szCs w:val="21"/>
        </w:rPr>
      </w:pPr>
    </w:p>
    <w:p>
      <w:pPr>
        <w:tabs>
          <w:tab w:val="left" w:pos="2160"/>
        </w:tabs>
        <w:spacing w:before="0" w:after="0" w:line="240" w:lineRule="auto"/>
        <w:ind w:left="57" w:right="0" w:firstLine="0"/>
        <w:jc w:val="center"/>
        <w:rPr>
          <w:rFonts w:hint="default" w:ascii="Times New Roman" w:hAnsi="Times New Roman" w:cs="Times New Roman"/>
          <w:sz w:val="21"/>
          <w:szCs w:val="21"/>
          <w:lang w:val="pt-BR" w:bidi="ar-SA"/>
        </w:rPr>
      </w:pPr>
      <w:r>
        <w:rPr>
          <w:rFonts w:hint="default" w:ascii="Times New Roman" w:hAnsi="Times New Roman" w:cs="Times New Roman"/>
          <w:sz w:val="21"/>
          <w:szCs w:val="21"/>
          <w:lang w:val="pt-BR" w:bidi="ar-SA"/>
        </w:rPr>
        <w:t>Henrique Rocha Schwantes</w:t>
      </w:r>
    </w:p>
    <w:p>
      <w:pPr>
        <w:jc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Coordenador Dpto. Jurídico</w:t>
      </w:r>
    </w:p>
    <w:p>
      <w:pPr>
        <w:spacing w:before="0" w:after="0" w:line="240" w:lineRule="auto"/>
        <w:jc w:val="center"/>
        <w:rPr>
          <w:rFonts w:hint="default" w:ascii="Times New Roman" w:hAnsi="Times New Roman" w:cs="Times New Roman"/>
          <w:sz w:val="21"/>
          <w:szCs w:val="21"/>
          <w:lang w:val="pt-BR"/>
        </w:rPr>
      </w:pPr>
      <w:r>
        <w:rPr>
          <w:rFonts w:hint="default" w:ascii="Times New Roman" w:hAnsi="Times New Roman" w:cs="Times New Roman"/>
          <w:sz w:val="21"/>
          <w:szCs w:val="21"/>
        </w:rPr>
        <w:t>Mat. Func. 4</w:t>
      </w:r>
      <w:r>
        <w:rPr>
          <w:rFonts w:hint="default" w:ascii="Times New Roman" w:hAnsi="Times New Roman" w:cs="Times New Roman"/>
          <w:sz w:val="21"/>
          <w:szCs w:val="21"/>
          <w:lang w:val="pt-BR"/>
        </w:rPr>
        <w:t>662</w:t>
      </w:r>
    </w:p>
    <w:p>
      <w:pPr>
        <w:jc w:val="center"/>
        <w:rPr>
          <w:sz w:val="20"/>
          <w:szCs w:val="20"/>
        </w:rPr>
      </w:pPr>
    </w:p>
    <w:sectPr>
      <w:headerReference r:id="rId4" w:type="default"/>
      <w:footerReference r:id="rId5" w:type="default"/>
      <w:pgSz w:w="11906" w:h="16838"/>
      <w:pgMar w:top="1701" w:right="1085" w:bottom="2506" w:left="1350" w:header="708" w:footer="1134" w:gutter="0"/>
      <w:pgNumType w:fmt="decimal"/>
      <w:cols w:space="720" w:num="1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Liberation Sans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w:drawing>
        <wp:anchor distT="114300" distB="114300" distL="114300" distR="114300" simplePos="0" relativeHeight="251659264" behindDoc="1" locked="0" layoutInCell="0" allowOverlap="1">
          <wp:simplePos x="0" y="0"/>
          <wp:positionH relativeFrom="column">
            <wp:posOffset>299720</wp:posOffset>
          </wp:positionH>
          <wp:positionV relativeFrom="paragraph">
            <wp:posOffset>-476250</wp:posOffset>
          </wp:positionV>
          <wp:extent cx="5398135" cy="900430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40" t="-80" r="140" b="-80"/>
                  <a:stretch>
                    <a:fillRect/>
                  </a:stretch>
                </pic:blipFill>
                <pic:spPr>
                  <a:xfrm>
                    <a:off x="0" y="0"/>
                    <a:ext cx="5398135" cy="900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drawing>
        <wp:anchor distT="114300" distB="114300" distL="114300" distR="114300" simplePos="0" relativeHeight="251659264" behindDoc="1" locked="0" layoutInCell="0" allowOverlap="1">
          <wp:simplePos x="0" y="0"/>
          <wp:positionH relativeFrom="column">
            <wp:posOffset>-46990</wp:posOffset>
          </wp:positionH>
          <wp:positionV relativeFrom="paragraph">
            <wp:posOffset>-253365</wp:posOffset>
          </wp:positionV>
          <wp:extent cx="5962015" cy="99441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14" t="-72" r="114" b="-72"/>
                  <a:stretch>
                    <a:fillRect/>
                  </a:stretch>
                </pic:blipFill>
                <pic:spPr>
                  <a:xfrm>
                    <a:off x="0" y="0"/>
                    <a:ext cx="5962015" cy="994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927" w:hanging="360"/>
      </w:pPr>
      <w:rPr>
        <w:b/>
      </w:rPr>
    </w:lvl>
    <w:lvl w:ilvl="1" w:tentative="0">
      <w:start w:val="1"/>
      <w:numFmt w:val="decimal"/>
      <w:lvlText w:val="%1.%2."/>
      <w:lvlJc w:val="left"/>
      <w:pPr>
        <w:tabs>
          <w:tab w:val="left" w:pos="1080"/>
        </w:tabs>
        <w:ind w:left="1287" w:hanging="360"/>
      </w:pPr>
      <w:rPr>
        <w:b/>
      </w:rPr>
    </w:lvl>
    <w:lvl w:ilvl="2" w:tentative="0">
      <w:start w:val="1"/>
      <w:numFmt w:val="decimal"/>
      <w:lvlText w:val="%1.%2.%3."/>
      <w:lvlJc w:val="left"/>
      <w:pPr>
        <w:tabs>
          <w:tab w:val="left" w:pos="1440"/>
        </w:tabs>
        <w:ind w:left="1997" w:hanging="720"/>
      </w:pPr>
      <w:rPr>
        <w:b/>
      </w:rPr>
    </w:lvl>
    <w:lvl w:ilvl="3" w:tentative="0">
      <w:start w:val="1"/>
      <w:numFmt w:val="decimal"/>
      <w:lvlText w:val="%1.%2.%3.%4."/>
      <w:lvlJc w:val="left"/>
      <w:pPr>
        <w:tabs>
          <w:tab w:val="left" w:pos="1800"/>
        </w:tabs>
        <w:ind w:left="2367" w:hanging="720"/>
      </w:pPr>
      <w:rPr>
        <w:b/>
      </w:rPr>
    </w:lvl>
    <w:lvl w:ilvl="4" w:tentative="0">
      <w:start w:val="1"/>
      <w:numFmt w:val="decimal"/>
      <w:lvlText w:val="%1.%2.%3.%4.%5."/>
      <w:lvlJc w:val="left"/>
      <w:pPr>
        <w:tabs>
          <w:tab w:val="left" w:pos="2160"/>
        </w:tabs>
        <w:ind w:left="3087" w:hanging="1080"/>
      </w:pPr>
      <w:rPr>
        <w:b/>
      </w:rPr>
    </w:lvl>
    <w:lvl w:ilvl="5" w:tentative="0">
      <w:start w:val="1"/>
      <w:numFmt w:val="decimal"/>
      <w:lvlText w:val="%1.%2.%3.%4.%5.%6."/>
      <w:lvlJc w:val="left"/>
      <w:pPr>
        <w:tabs>
          <w:tab w:val="left" w:pos="2520"/>
        </w:tabs>
        <w:ind w:left="3447" w:hanging="1080"/>
      </w:pPr>
      <w:rPr>
        <w:b/>
      </w:rPr>
    </w:lvl>
    <w:lvl w:ilvl="6" w:tentative="0">
      <w:start w:val="1"/>
      <w:numFmt w:val="decimal"/>
      <w:lvlText w:val="%1.%2.%3.%4.%5.%6.%7."/>
      <w:lvlJc w:val="left"/>
      <w:pPr>
        <w:tabs>
          <w:tab w:val="left" w:pos="2880"/>
        </w:tabs>
        <w:ind w:left="4167" w:hanging="1440"/>
      </w:pPr>
      <w:rPr>
        <w:b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3240"/>
        </w:tabs>
        <w:ind w:left="4527" w:hanging="1440"/>
      </w:pPr>
      <w:rPr>
        <w:b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3600"/>
        </w:tabs>
        <w:ind w:left="5247" w:hanging="1800"/>
      </w:pPr>
      <w:rPr>
        <w:b/>
      </w:rPr>
    </w:lvl>
  </w:abstractNum>
  <w:num w:numId="1">
    <w:abstractNumId w:val="0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9"/>
  <w:autoHyphenation/>
  <w:hyphenationZone w:val="425"/>
  <w:footnotePr>
    <w:footnote w:id="0"/>
    <w:footnote w:id="1"/>
  </w:footnotePr>
  <w:compat>
    <w:doNotExpandShiftReturn/>
    <w:compatSetting w:name="compatibilityMode" w:uri="http://schemas.microsoft.com/office/word" w:val="12"/>
  </w:compat>
  <w:rsids>
    <w:rsidRoot w:val="00000000"/>
    <w:rsid w:val="00863B59"/>
    <w:rsid w:val="00E61464"/>
    <w:rsid w:val="01607A86"/>
    <w:rsid w:val="02022B0D"/>
    <w:rsid w:val="049A7BD3"/>
    <w:rsid w:val="05690402"/>
    <w:rsid w:val="08033848"/>
    <w:rsid w:val="082F2D28"/>
    <w:rsid w:val="0A3665F0"/>
    <w:rsid w:val="0A720A76"/>
    <w:rsid w:val="0ADD32A9"/>
    <w:rsid w:val="0DDC59AD"/>
    <w:rsid w:val="0E1008AA"/>
    <w:rsid w:val="0F657030"/>
    <w:rsid w:val="0FF94348"/>
    <w:rsid w:val="158B5108"/>
    <w:rsid w:val="15AC59B8"/>
    <w:rsid w:val="15CF16A7"/>
    <w:rsid w:val="178D494C"/>
    <w:rsid w:val="19FD4AA7"/>
    <w:rsid w:val="1B724FAE"/>
    <w:rsid w:val="1BCA6B98"/>
    <w:rsid w:val="1D1C7CF0"/>
    <w:rsid w:val="1DB90BE4"/>
    <w:rsid w:val="1DC67833"/>
    <w:rsid w:val="1EC65D3D"/>
    <w:rsid w:val="1F870137"/>
    <w:rsid w:val="212E1977"/>
    <w:rsid w:val="22AC22D1"/>
    <w:rsid w:val="23E97DD8"/>
    <w:rsid w:val="2422439F"/>
    <w:rsid w:val="24AF3DA8"/>
    <w:rsid w:val="266F0A68"/>
    <w:rsid w:val="2695701D"/>
    <w:rsid w:val="296A33D5"/>
    <w:rsid w:val="29A46C7B"/>
    <w:rsid w:val="2B1C6A04"/>
    <w:rsid w:val="2B6A5CA2"/>
    <w:rsid w:val="2BAF3511"/>
    <w:rsid w:val="2CAF6062"/>
    <w:rsid w:val="2CBD7BB9"/>
    <w:rsid w:val="2DCA2A28"/>
    <w:rsid w:val="2ED55B28"/>
    <w:rsid w:val="2FE8003F"/>
    <w:rsid w:val="2FF344B8"/>
    <w:rsid w:val="30F93D50"/>
    <w:rsid w:val="327326C8"/>
    <w:rsid w:val="33274A39"/>
    <w:rsid w:val="34126ED7"/>
    <w:rsid w:val="35472B61"/>
    <w:rsid w:val="36780B29"/>
    <w:rsid w:val="36FA4CC1"/>
    <w:rsid w:val="3914549F"/>
    <w:rsid w:val="3A0F6392"/>
    <w:rsid w:val="3C440A58"/>
    <w:rsid w:val="3C4936B2"/>
    <w:rsid w:val="3D2F28A7"/>
    <w:rsid w:val="3D781943"/>
    <w:rsid w:val="3DCC459A"/>
    <w:rsid w:val="3FB30AB4"/>
    <w:rsid w:val="413D3239"/>
    <w:rsid w:val="419654C0"/>
    <w:rsid w:val="420A0EEB"/>
    <w:rsid w:val="433724B6"/>
    <w:rsid w:val="4340580E"/>
    <w:rsid w:val="43805C0B"/>
    <w:rsid w:val="455C4456"/>
    <w:rsid w:val="47BD6A57"/>
    <w:rsid w:val="48913BD1"/>
    <w:rsid w:val="48DB7F1A"/>
    <w:rsid w:val="4C4D6A88"/>
    <w:rsid w:val="4CF11927"/>
    <w:rsid w:val="4D4D0DBD"/>
    <w:rsid w:val="4DF416CF"/>
    <w:rsid w:val="4E7740AE"/>
    <w:rsid w:val="4F1D0427"/>
    <w:rsid w:val="50570C58"/>
    <w:rsid w:val="513269EB"/>
    <w:rsid w:val="520C2D5F"/>
    <w:rsid w:val="53E12BAD"/>
    <w:rsid w:val="544F649C"/>
    <w:rsid w:val="550C37A2"/>
    <w:rsid w:val="585F1E3B"/>
    <w:rsid w:val="5A625C12"/>
    <w:rsid w:val="5A662004"/>
    <w:rsid w:val="5B857E0A"/>
    <w:rsid w:val="5DAC12EE"/>
    <w:rsid w:val="5DD850BE"/>
    <w:rsid w:val="5E522ABE"/>
    <w:rsid w:val="5E652175"/>
    <w:rsid w:val="5E6957C1"/>
    <w:rsid w:val="5E9117CA"/>
    <w:rsid w:val="5F534A44"/>
    <w:rsid w:val="605D1356"/>
    <w:rsid w:val="612C6F7A"/>
    <w:rsid w:val="61A41C44"/>
    <w:rsid w:val="62E24FFC"/>
    <w:rsid w:val="62E338C2"/>
    <w:rsid w:val="62F51D1A"/>
    <w:rsid w:val="649466C7"/>
    <w:rsid w:val="65BC3383"/>
    <w:rsid w:val="6703252B"/>
    <w:rsid w:val="672276E4"/>
    <w:rsid w:val="67424E02"/>
    <w:rsid w:val="6793565D"/>
    <w:rsid w:val="68064081"/>
    <w:rsid w:val="6B657311"/>
    <w:rsid w:val="6C2471CC"/>
    <w:rsid w:val="6C47110C"/>
    <w:rsid w:val="6C5E03BF"/>
    <w:rsid w:val="6C7D734F"/>
    <w:rsid w:val="6CF941B4"/>
    <w:rsid w:val="707E4650"/>
    <w:rsid w:val="714A1482"/>
    <w:rsid w:val="719E357C"/>
    <w:rsid w:val="71DF7820"/>
    <w:rsid w:val="730B5465"/>
    <w:rsid w:val="73CD0149"/>
    <w:rsid w:val="74CF694D"/>
    <w:rsid w:val="76524935"/>
    <w:rsid w:val="765A67AE"/>
    <w:rsid w:val="78D67AA0"/>
    <w:rsid w:val="7A804515"/>
    <w:rsid w:val="7B4056A4"/>
    <w:rsid w:val="7CDA28BD"/>
    <w:rsid w:val="7D19020A"/>
    <w:rsid w:val="7DA243F4"/>
    <w:rsid w:val="7F7508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page number"/>
    <w:qFormat/>
    <w:uiPriority w:val="0"/>
  </w:style>
  <w:style w:type="paragraph" w:styleId="6">
    <w:name w:val="List"/>
    <w:basedOn w:val="7"/>
    <w:qFormat/>
    <w:uiPriority w:val="0"/>
    <w:rPr>
      <w:rFonts w:cs="Mangal"/>
    </w:rPr>
  </w:style>
  <w:style w:type="paragraph" w:styleId="7">
    <w:name w:val="Body Text"/>
    <w:basedOn w:val="1"/>
    <w:qFormat/>
    <w:uiPriority w:val="0"/>
    <w:pPr>
      <w:spacing w:before="0" w:after="140" w:line="276" w:lineRule="auto"/>
    </w:pPr>
  </w:style>
  <w:style w:type="paragraph" w:styleId="8">
    <w:name w:val="Body Text Indent 2"/>
    <w:basedOn w:val="1"/>
    <w:qFormat/>
    <w:uiPriority w:val="0"/>
    <w:pPr>
      <w:spacing w:before="0" w:after="120" w:line="480" w:lineRule="exact"/>
      <w:ind w:left="283" w:firstLine="0"/>
    </w:pPr>
  </w:style>
  <w:style w:type="paragraph" w:styleId="9">
    <w:name w:val="Plain Text"/>
    <w:basedOn w:val="1"/>
    <w:unhideWhenUsed/>
    <w:qFormat/>
    <w:uiPriority w:val="0"/>
    <w:rPr>
      <w:rFonts w:ascii="Courier New" w:hAnsi="Courier New"/>
    </w:rPr>
  </w:style>
  <w:style w:type="paragraph" w:styleId="10">
    <w:name w:val="Body Text 3"/>
    <w:basedOn w:val="1"/>
    <w:qFormat/>
    <w:uiPriority w:val="0"/>
    <w:pPr>
      <w:spacing w:before="0" w:after="120" w:line="240" w:lineRule="exact"/>
    </w:pPr>
    <w:rPr>
      <w:sz w:val="16"/>
      <w:szCs w:val="16"/>
    </w:rPr>
  </w:style>
  <w:style w:type="paragraph" w:styleId="11">
    <w:name w:val="Body Text 2"/>
    <w:basedOn w:val="1"/>
    <w:qFormat/>
    <w:uiPriority w:val="0"/>
    <w:pPr>
      <w:spacing w:line="240" w:lineRule="exact"/>
      <w:jc w:val="both"/>
    </w:pPr>
  </w:style>
  <w:style w:type="paragraph" w:styleId="12">
    <w:name w:val="header"/>
    <w:basedOn w:val="1"/>
    <w:unhideWhenUsed/>
    <w:qFormat/>
    <w:uiPriority w:val="99"/>
    <w:pPr>
      <w:tabs>
        <w:tab w:val="center" w:pos="4252"/>
        <w:tab w:val="right" w:pos="8504"/>
      </w:tabs>
    </w:pPr>
  </w:style>
  <w:style w:type="paragraph" w:styleId="13">
    <w:name w:val="footer"/>
    <w:basedOn w:val="1"/>
    <w:unhideWhenUsed/>
    <w:qFormat/>
    <w:uiPriority w:val="99"/>
    <w:pPr>
      <w:tabs>
        <w:tab w:val="center" w:pos="4252"/>
        <w:tab w:val="right" w:pos="8504"/>
      </w:tabs>
    </w:pPr>
  </w:style>
  <w:style w:type="paragraph" w:styleId="14">
    <w:name w:val="caption"/>
    <w:basedOn w:val="1"/>
    <w:next w:val="1"/>
    <w:qFormat/>
    <w:uiPriority w:val="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5">
    <w:name w:val="Balloon Text"/>
    <w:basedOn w:val="1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customStyle="1" w:styleId="16">
    <w:name w:val="Cabeçalho Char"/>
    <w:basedOn w:val="3"/>
    <w:qFormat/>
    <w:uiPriority w:val="99"/>
  </w:style>
  <w:style w:type="character" w:customStyle="1" w:styleId="17">
    <w:name w:val="Rodapé Char"/>
    <w:basedOn w:val="3"/>
    <w:qFormat/>
    <w:uiPriority w:val="99"/>
  </w:style>
  <w:style w:type="character" w:customStyle="1" w:styleId="18">
    <w:name w:val="Título 1 Char"/>
    <w:basedOn w:val="3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9">
    <w:name w:val="Texto de balão Char"/>
    <w:basedOn w:val="3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20">
    <w:name w:val="Texto sem Formatação Char"/>
    <w:basedOn w:val="3"/>
    <w:qFormat/>
    <w:uiPriority w:val="0"/>
    <w:rPr>
      <w:rFonts w:ascii="Courier New" w:hAnsi="Courier New" w:eastAsia="Times New Roman" w:cs="Times New Roman"/>
      <w:sz w:val="20"/>
      <w:szCs w:val="20"/>
      <w:lang w:eastAsia="pt-BR"/>
    </w:rPr>
  </w:style>
  <w:style w:type="character" w:customStyle="1" w:styleId="21">
    <w:name w:val="Footnote Characters"/>
    <w:qFormat/>
    <w:uiPriority w:val="0"/>
    <w:rPr>
      <w:vertAlign w:val="superscript"/>
    </w:rPr>
  </w:style>
  <w:style w:type="character" w:customStyle="1" w:styleId="22">
    <w:name w:val="Texto de nota de rodapé Char"/>
    <w:qFormat/>
    <w:uiPriority w:val="0"/>
    <w:rPr>
      <w:sz w:val="20"/>
    </w:rPr>
  </w:style>
  <w:style w:type="character" w:customStyle="1" w:styleId="23">
    <w:name w:val="Recuo de corpo de texto 2 Char"/>
    <w:qFormat/>
    <w:uiPriority w:val="0"/>
    <w:rPr>
      <w:rFonts w:ascii="Times New Roman" w:hAnsi="Times New Roman" w:eastAsia="Times New Roman"/>
      <w:lang w:eastAsia="pt-BR"/>
    </w:rPr>
  </w:style>
  <w:style w:type="character" w:customStyle="1" w:styleId="24">
    <w:name w:val="Corpo de texto 3 Char"/>
    <w:qFormat/>
    <w:uiPriority w:val="0"/>
    <w:rPr>
      <w:rFonts w:ascii="Times New Roman" w:hAnsi="Times New Roman" w:eastAsia="Times New Roman"/>
      <w:sz w:val="16"/>
      <w:szCs w:val="16"/>
      <w:lang w:eastAsia="pt-BR"/>
    </w:rPr>
  </w:style>
  <w:style w:type="character" w:customStyle="1" w:styleId="25">
    <w:name w:val="Corpo de texto 2 Char"/>
    <w:qFormat/>
    <w:uiPriority w:val="0"/>
    <w:rPr>
      <w:rFonts w:ascii="Times New Roman" w:hAnsi="Times New Roman" w:eastAsia="Times New Roman"/>
      <w:szCs w:val="20"/>
      <w:lang w:eastAsia="pt-BR"/>
    </w:rPr>
  </w:style>
  <w:style w:type="character" w:customStyle="1" w:styleId="26">
    <w:name w:val="Corpo de texto Char"/>
    <w:qFormat/>
    <w:uiPriority w:val="0"/>
    <w:rPr>
      <w:rFonts w:ascii="Times New Roman" w:hAnsi="Times New Roman" w:eastAsia="Times New Roman"/>
      <w:sz w:val="20"/>
      <w:szCs w:val="20"/>
      <w:lang w:eastAsia="pt-BR"/>
    </w:rPr>
  </w:style>
  <w:style w:type="character" w:customStyle="1" w:styleId="27">
    <w:name w:val="Título Char"/>
    <w:qFormat/>
    <w:uiPriority w:val="0"/>
    <w:rPr>
      <w:rFonts w:ascii="Times New Roman" w:hAnsi="Times New Roman" w:eastAsia="Times New Roman"/>
      <w:szCs w:val="20"/>
      <w:lang w:eastAsia="pt-BR"/>
    </w:rPr>
  </w:style>
  <w:style w:type="paragraph" w:customStyle="1" w:styleId="28">
    <w:name w:val="Título15"/>
    <w:basedOn w:val="1"/>
    <w:next w:val="7"/>
    <w:qFormat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customStyle="1" w:styleId="29">
    <w:name w:val="Índice"/>
    <w:basedOn w:val="1"/>
    <w:qFormat/>
    <w:uiPriority w:val="0"/>
    <w:pPr>
      <w:suppressLineNumbers/>
    </w:pPr>
    <w:rPr>
      <w:rFonts w:cs="Mangal"/>
    </w:rPr>
  </w:style>
  <w:style w:type="paragraph" w:customStyle="1" w:styleId="30">
    <w:name w:val="Cabeçalho e Rodapé"/>
    <w:basedOn w:val="1"/>
    <w:qFormat/>
    <w:uiPriority w:val="0"/>
  </w:style>
  <w:style w:type="paragraph" w:customStyle="1" w:styleId="31">
    <w:name w:val="Título14"/>
    <w:basedOn w:val="1"/>
    <w:next w:val="7"/>
    <w:qFormat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customStyle="1" w:styleId="32">
    <w:name w:val="Título13"/>
    <w:basedOn w:val="1"/>
    <w:next w:val="7"/>
    <w:qFormat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customStyle="1" w:styleId="33">
    <w:name w:val="Título12"/>
    <w:basedOn w:val="1"/>
    <w:next w:val="7"/>
    <w:qFormat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customStyle="1" w:styleId="34">
    <w:name w:val="Título11"/>
    <w:basedOn w:val="1"/>
    <w:next w:val="7"/>
    <w:qFormat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customStyle="1" w:styleId="35">
    <w:name w:val="Título1"/>
    <w:basedOn w:val="1"/>
    <w:next w:val="7"/>
    <w:qFormat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36">
    <w:name w:val="List Paragraph"/>
    <w:basedOn w:val="1"/>
    <w:qFormat/>
    <w:uiPriority w:val="0"/>
    <w:pPr>
      <w:spacing w:before="0" w:after="0" w:line="240" w:lineRule="exact"/>
      <w:ind w:left="720" w:firstLine="0"/>
      <w:contextualSpacing/>
    </w:pPr>
  </w:style>
  <w:style w:type="paragraph" w:customStyle="1" w:styleId="37">
    <w:name w:val="Conteúdo da tabela"/>
    <w:basedOn w:val="1"/>
    <w:qFormat/>
    <w:uiPriority w:val="0"/>
    <w:pPr>
      <w:widowControl w:val="0"/>
      <w:suppressLineNumbers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59D0A-0C81-4954-8610-20823DA85A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1756</Words>
  <Characters>9427</Characters>
  <Paragraphs>222</Paragraphs>
  <TotalTime>14</TotalTime>
  <ScaleCrop>false</ScaleCrop>
  <LinksUpToDate>false</LinksUpToDate>
  <CharactersWithSpaces>10960</CharactersWithSpaces>
  <Application>WPS Office_11.2.0.11341_F1E327BC-269C-435d-A152-05C5408002CA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2021-07-20T14:05:00Z</dcterms:created>
  <dc:creator>Juridico</dc:creator>
  <cp:lastModifiedBy>info</cp:lastModifiedBy>
  <cp:lastPrinted>2022-08-31T12:58:00Z</cp:lastPrinted>
  <dcterms:modified xsi:type="dcterms:W3CDTF">2022-10-25T14:43:49Z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ICV">
    <vt:lpwstr>E00DC05CBE0742AE94D0363358B6A061</vt:lpwstr>
  </property>
  <property fmtid="{D5CDD505-2E9C-101B-9397-08002B2CF9AE}" pid="4" name="KSOProductBuildVer">
    <vt:lpwstr>1046-11.2.0.11341</vt:lpwstr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